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D4" w:rsidRDefault="006C55CD" w:rsidP="006C55CD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სსიპ</w:t>
      </w:r>
      <w:r>
        <w:rPr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სახელმწიფო</w:t>
      </w:r>
      <w:proofErr w:type="spellEnd"/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ქონების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ეროვნული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სააგენტოს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თავმჯდომარე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>ს</w:t>
      </w:r>
    </w:p>
    <w:p w:rsidR="006C55CD" w:rsidRDefault="006C55CD" w:rsidP="006C55CD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ქალბატონ ეკატერინე სისაურს</w:t>
      </w:r>
    </w:p>
    <w:p w:rsidR="006C55CD" w:rsidRDefault="006C55CD">
      <w:pPr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6C55CD" w:rsidRDefault="006C55CD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ეკატერინე,</w:t>
      </w:r>
    </w:p>
    <w:p w:rsidR="006C55CD" w:rsidRDefault="006C55CD">
      <w:pPr>
        <w:rPr>
          <w:rFonts w:ascii="Sylfaen" w:hAnsi="Sylfaen"/>
          <w:lang w:val="ka-GE"/>
        </w:rPr>
      </w:pPr>
    </w:p>
    <w:p w:rsidR="006C55CD" w:rsidRDefault="006C55CD" w:rsidP="006C55CD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თქვენი 2017 წლის 7 ივლისის </w:t>
      </w:r>
      <w:r w:rsidRPr="006C55CD">
        <w:rPr>
          <w:rFonts w:ascii="Sylfaen" w:hAnsi="Sylfaen"/>
          <w:lang w:val="ka-GE"/>
        </w:rPr>
        <w:t>N4/34350</w:t>
      </w:r>
      <w:r>
        <w:rPr>
          <w:rFonts w:ascii="Sylfaen" w:hAnsi="Sylfaen"/>
          <w:lang w:val="ka-GE"/>
        </w:rPr>
        <w:t xml:space="preserve"> წერილის პასუხად </w:t>
      </w:r>
      <w:proofErr w:type="spellStart"/>
      <w:r>
        <w:rPr>
          <w:rFonts w:ascii="Sylfaen" w:hAnsi="Sylfaen" w:cs="Sylfaen"/>
          <w:color w:val="000000"/>
        </w:rPr>
        <w:t>გაცნობებთ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რომ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მთავრობის</w:t>
      </w:r>
      <w:proofErr w:type="spellEnd"/>
      <w:r>
        <w:rPr>
          <w:color w:val="000000"/>
        </w:rPr>
        <w:t xml:space="preserve">  2013 </w:t>
      </w:r>
      <w:proofErr w:type="spellStart"/>
      <w:r>
        <w:rPr>
          <w:rFonts w:ascii="Sylfaen" w:hAnsi="Sylfaen" w:cs="Sylfaen"/>
          <w:color w:val="000000"/>
        </w:rPr>
        <w:t>წლის</w:t>
      </w:r>
      <w:proofErr w:type="spellEnd"/>
      <w:r>
        <w:rPr>
          <w:color w:val="000000"/>
        </w:rPr>
        <w:t xml:space="preserve"> 28 </w:t>
      </w:r>
      <w:proofErr w:type="spellStart"/>
      <w:r>
        <w:rPr>
          <w:rFonts w:ascii="Sylfaen" w:hAnsi="Sylfaen" w:cs="Sylfaen"/>
          <w:color w:val="000000"/>
        </w:rPr>
        <w:t>მარტის</w:t>
      </w:r>
      <w:proofErr w:type="spellEnd"/>
      <w:r>
        <w:rPr>
          <w:color w:val="000000"/>
        </w:rPr>
        <w:t xml:space="preserve"> N67 </w:t>
      </w:r>
      <w:proofErr w:type="spellStart"/>
      <w:r>
        <w:rPr>
          <w:rFonts w:ascii="Sylfaen" w:hAnsi="Sylfaen" w:cs="Sylfaen"/>
          <w:color w:val="000000"/>
        </w:rPr>
        <w:t>დადგენილებით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შექმნილი</w:t>
      </w:r>
      <w:proofErr w:type="spellEnd"/>
      <w:r>
        <w:rPr>
          <w:color w:val="000000"/>
        </w:rPr>
        <w:t xml:space="preserve"> „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ქონების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განკარგვის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მიზნით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დადებულ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ხელშეკრულებებთან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დაკავშირებული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საკითხების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შემსწავლელი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კომისიის</w:t>
      </w:r>
      <w:proofErr w:type="spellEnd"/>
      <w:r>
        <w:rPr>
          <w:color w:val="000000"/>
        </w:rPr>
        <w:t>“ N47-</w:t>
      </w:r>
      <w:r>
        <w:rPr>
          <w:rFonts w:ascii="Sylfaen" w:hAnsi="Sylfaen" w:cs="Sylfaen"/>
          <w:color w:val="000000"/>
        </w:rPr>
        <w:t>ე</w:t>
      </w:r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სხდომას</w:t>
      </w:r>
      <w:proofErr w:type="spellEnd"/>
      <w:r>
        <w:rPr>
          <w:color w:val="000000"/>
        </w:rPr>
        <w:t xml:space="preserve"> 2017 </w:t>
      </w:r>
      <w:proofErr w:type="spellStart"/>
      <w:r>
        <w:rPr>
          <w:rFonts w:ascii="Sylfaen" w:hAnsi="Sylfaen" w:cs="Sylfaen"/>
          <w:color w:val="000000"/>
        </w:rPr>
        <w:t>წლის</w:t>
      </w:r>
      <w:proofErr w:type="spellEnd"/>
      <w:r>
        <w:rPr>
          <w:color w:val="000000"/>
        </w:rPr>
        <w:t xml:space="preserve"> 12 </w:t>
      </w:r>
      <w:proofErr w:type="spellStart"/>
      <w:r>
        <w:rPr>
          <w:rFonts w:ascii="Sylfaen" w:hAnsi="Sylfaen" w:cs="Sylfaen"/>
          <w:color w:val="000000"/>
        </w:rPr>
        <w:t>ივლისს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დამსწრე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კომისიის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წევრის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სტატუსით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დაესწრება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სსიპ</w:t>
      </w:r>
      <w:proofErr w:type="spellEnd"/>
      <w:r>
        <w:rPr>
          <w:color w:val="000000"/>
        </w:rPr>
        <w:t xml:space="preserve"> "</w:t>
      </w:r>
      <w:proofErr w:type="spellStart"/>
      <w:r>
        <w:rPr>
          <w:rFonts w:ascii="Sylfaen" w:hAnsi="Sylfaen" w:cs="Sylfaen"/>
          <w:color w:val="000000"/>
        </w:rPr>
        <w:t>საგანგებო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სიტუაციების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კოორდინაციისა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გადაუდებელი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დახმარების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ცენტრი</w:t>
      </w:r>
      <w:proofErr w:type="spellEnd"/>
      <w:r>
        <w:rPr>
          <w:color w:val="000000"/>
        </w:rPr>
        <w:t>"-</w:t>
      </w:r>
      <w:r>
        <w:rPr>
          <w:rFonts w:ascii="Sylfaen" w:hAnsi="Sylfaen" w:cs="Sylfaen"/>
          <w:color w:val="000000"/>
        </w:rPr>
        <w:t>ს</w:t>
      </w:r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დირექტორი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ბატონი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ავთანდილ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თალაკვაძე</w:t>
      </w:r>
      <w:proofErr w:type="spellEnd"/>
      <w:r>
        <w:rPr>
          <w:color w:val="000000"/>
        </w:rPr>
        <w:t>.</w:t>
      </w:r>
    </w:p>
    <w:p w:rsidR="006C55CD" w:rsidRPr="006C55CD" w:rsidRDefault="006C55CD" w:rsidP="006C55C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  <w:bookmarkEnd w:id="0"/>
    </w:p>
    <w:sectPr w:rsidR="006C55CD" w:rsidRPr="006C5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CD"/>
    <w:rsid w:val="003F5354"/>
    <w:rsid w:val="006C55CD"/>
    <w:rsid w:val="00FB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55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5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2017-07-11T10:11:00Z</dcterms:created>
  <dcterms:modified xsi:type="dcterms:W3CDTF">2017-07-11T14:40:00Z</dcterms:modified>
</cp:coreProperties>
</file>