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ED" w:rsidRPr="007017A4" w:rsidRDefault="006F3FED" w:rsidP="006F3FED">
      <w:pPr>
        <w:spacing w:after="0" w:line="360" w:lineRule="auto"/>
        <w:ind w:firstLine="720"/>
        <w:jc w:val="both"/>
        <w:rPr>
          <w:rFonts w:ascii="Sylfaen" w:hAnsi="Sylfaen"/>
          <w:szCs w:val="22"/>
        </w:rPr>
      </w:pP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right"/>
        <w:rPr>
          <w:rFonts w:ascii="Sylfaen" w:eastAsia="Sylfaen" w:hAnsi="Sylfaen"/>
          <w:b/>
          <w:i/>
          <w:szCs w:val="22"/>
          <w:u w:val="single"/>
          <w:lang w:val="ka-GE"/>
        </w:rPr>
      </w:pPr>
      <w:r w:rsidRPr="007017A4">
        <w:rPr>
          <w:rFonts w:ascii="Sylfaen" w:eastAsia="Sylfaen" w:hAnsi="Sylfaen"/>
          <w:b/>
          <w:i/>
          <w:szCs w:val="22"/>
          <w:u w:val="single"/>
          <w:lang w:val="ka-GE"/>
        </w:rPr>
        <w:t>პროექტი</w:t>
      </w: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Sylfaen" w:hAnsi="Sylfaen"/>
          <w:b/>
          <w:i/>
          <w:szCs w:val="22"/>
          <w:u w:val="single"/>
          <w:lang w:val="ka-GE"/>
        </w:rPr>
      </w:pP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Sylfaen" w:hAnsi="Sylfaen"/>
          <w:b/>
          <w:szCs w:val="22"/>
          <w:lang w:val="ka-GE"/>
        </w:rPr>
      </w:pP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Sylfaen" w:hAnsi="Sylfaen"/>
          <w:b/>
          <w:szCs w:val="22"/>
          <w:lang w:val="ka-GE"/>
        </w:rPr>
      </w:pPr>
      <w:r w:rsidRPr="007017A4">
        <w:rPr>
          <w:rFonts w:ascii="Sylfaen" w:eastAsia="Sylfaen" w:hAnsi="Sylfaen"/>
          <w:b/>
          <w:szCs w:val="22"/>
          <w:lang w:val="ka-GE"/>
        </w:rPr>
        <w:t>საქართველოს მთავრობის</w:t>
      </w: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Sylfaen" w:hAnsi="Sylfaen"/>
          <w:b/>
          <w:szCs w:val="22"/>
          <w:lang w:val="ka-GE"/>
        </w:rPr>
      </w:pPr>
      <w:r w:rsidRPr="007017A4">
        <w:rPr>
          <w:rFonts w:ascii="Sylfaen" w:eastAsia="Sylfaen" w:hAnsi="Sylfaen"/>
          <w:b/>
          <w:szCs w:val="22"/>
          <w:lang w:val="ka-GE"/>
        </w:rPr>
        <w:t>განკარგულება N</w:t>
      </w: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Sylfaen" w:hAnsi="Sylfaen"/>
          <w:b/>
          <w:szCs w:val="22"/>
          <w:lang w:val="ka-GE"/>
        </w:rPr>
      </w:pP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Sylfaen" w:hAnsi="Sylfaen"/>
          <w:b/>
          <w:szCs w:val="22"/>
          <w:lang w:val="ka-GE"/>
        </w:rPr>
      </w:pPr>
    </w:p>
    <w:p w:rsidR="002C0B33" w:rsidRDefault="002C0B33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Sylfaen" w:hAnsi="Sylfaen"/>
          <w:b/>
          <w:szCs w:val="22"/>
          <w:lang w:val="ka-GE"/>
        </w:rPr>
      </w:pPr>
      <w:r>
        <w:rPr>
          <w:rFonts w:ascii="Sylfaen" w:eastAsia="Sylfaen" w:hAnsi="Sylfaen"/>
          <w:b/>
          <w:szCs w:val="22"/>
          <w:lang w:val="ka-GE"/>
        </w:rPr>
        <w:t xml:space="preserve">                                                                                                            </w:t>
      </w:r>
    </w:p>
    <w:p w:rsidR="006F3FED" w:rsidRPr="007017A4" w:rsidRDefault="005A2C01" w:rsidP="003F375D">
      <w:pPr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Sylfaen" w:hAnsi="Sylfaen"/>
          <w:b/>
          <w:szCs w:val="22"/>
          <w:lang w:val="ka-GE"/>
        </w:rPr>
      </w:pPr>
      <w:r>
        <w:rPr>
          <w:rFonts w:ascii="Sylfaen" w:eastAsia="Sylfaen" w:hAnsi="Sylfaen"/>
          <w:b/>
          <w:szCs w:val="22"/>
          <w:lang w:val="ka-GE"/>
        </w:rPr>
        <w:t xml:space="preserve">2018 წლის                                                        </w:t>
      </w:r>
      <w:r w:rsidR="003F375D">
        <w:rPr>
          <w:rFonts w:ascii="Sylfaen" w:eastAsia="Sylfaen" w:hAnsi="Sylfaen"/>
          <w:b/>
          <w:szCs w:val="22"/>
          <w:lang w:val="ka-GE"/>
        </w:rPr>
        <w:t xml:space="preserve">              </w:t>
      </w:r>
      <w:r>
        <w:rPr>
          <w:rFonts w:ascii="Sylfaen" w:eastAsia="Sylfaen" w:hAnsi="Sylfaen"/>
          <w:b/>
          <w:szCs w:val="22"/>
          <w:lang w:val="ka-GE"/>
        </w:rPr>
        <w:t xml:space="preserve"> </w:t>
      </w:r>
      <w:r w:rsidR="006F3FED" w:rsidRPr="007017A4">
        <w:rPr>
          <w:rFonts w:ascii="Sylfaen" w:eastAsia="Sylfaen" w:hAnsi="Sylfaen"/>
          <w:b/>
          <w:szCs w:val="22"/>
          <w:lang w:val="ka-GE"/>
        </w:rPr>
        <w:t>ქ. თბილისი</w:t>
      </w: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Sylfaen" w:hAnsi="Sylfaen"/>
          <w:b/>
          <w:szCs w:val="22"/>
          <w:lang w:val="ka-GE"/>
        </w:rPr>
      </w:pP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Sylfaen" w:hAnsi="Sylfaen"/>
          <w:b/>
          <w:szCs w:val="22"/>
          <w:lang w:val="ka-GE"/>
        </w:rPr>
      </w:pPr>
      <w:bookmarkStart w:id="0" w:name="_GoBack"/>
      <w:r w:rsidRPr="007017A4">
        <w:rPr>
          <w:rFonts w:ascii="Sylfaen" w:eastAsia="Sylfaen" w:hAnsi="Sylfaen"/>
          <w:b/>
          <w:szCs w:val="22"/>
          <w:lang w:val="ka-GE"/>
        </w:rPr>
        <w:t>საქართველოს შრომის, ჯანმრთელობისა და სოციალური დაცვის სამინისტროს</w:t>
      </w: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center"/>
        <w:rPr>
          <w:rFonts w:ascii="Sylfaen" w:eastAsia="Sylfaen" w:hAnsi="Sylfaen"/>
          <w:b/>
          <w:szCs w:val="22"/>
          <w:lang w:val="ka-GE"/>
        </w:rPr>
      </w:pPr>
      <w:r w:rsidRPr="007017A4">
        <w:rPr>
          <w:rFonts w:ascii="Sylfaen" w:eastAsia="Sylfaen" w:hAnsi="Sylfaen"/>
          <w:b/>
          <w:szCs w:val="22"/>
          <w:lang w:val="ka-GE"/>
        </w:rPr>
        <w:t>მიერ სახელმწიფო შესყიდვის განხორციელებასთან დაკავშირებით წინასწარი თანხმობის მიცემის თაობაზე</w:t>
      </w: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Sylfaen" w:hAnsi="Sylfaen"/>
          <w:b/>
          <w:szCs w:val="22"/>
          <w:lang w:val="ka-GE"/>
        </w:rPr>
      </w:pPr>
    </w:p>
    <w:bookmarkEnd w:id="0"/>
    <w:p w:rsidR="006F3FED" w:rsidRPr="007017A4" w:rsidRDefault="006F3FED" w:rsidP="00513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09"/>
        <w:jc w:val="both"/>
        <w:rPr>
          <w:rFonts w:ascii="Sylfaen" w:hAnsi="Sylfaen"/>
          <w:szCs w:val="22"/>
          <w:lang w:val="ka-GE"/>
        </w:rPr>
      </w:pPr>
    </w:p>
    <w:p w:rsidR="006F3FED" w:rsidRPr="007017A4" w:rsidRDefault="006F3FED" w:rsidP="00513DE0">
      <w:pPr>
        <w:jc w:val="both"/>
        <w:rPr>
          <w:rFonts w:ascii="Sylfaen" w:hAnsi="Sylfaen"/>
          <w:szCs w:val="22"/>
          <w:lang w:val="ka-GE"/>
        </w:rPr>
      </w:pPr>
      <w:r w:rsidRPr="007017A4">
        <w:rPr>
          <w:rFonts w:ascii="Sylfaen" w:hAnsi="Sylfaen"/>
          <w:szCs w:val="22"/>
          <w:lang w:val="ka-GE"/>
        </w:rPr>
        <w:t xml:space="preserve">„სახელმწიფო შესყიდვებთან დაკავშირებით გასატარებელი ზოგიერთი ღონისძიების შესახებ“ საქართველოს მთავრობის 2017 წლის 29 დეკემბრის N604 დადგენილების შესაბამისად, საქართველოს შრომის, ჯანმრთელობისა და სოციალური დაცვის სამინისტროს მიეცეს თანხმობა </w:t>
      </w:r>
      <w:hyperlink r:id="rId6" w:history="1">
        <w:r w:rsidRPr="007017A4">
          <w:rPr>
            <w:rFonts w:ascii="Sylfaen" w:hAnsi="Sylfaen"/>
            <w:szCs w:val="22"/>
            <w:lang w:val="ka-GE"/>
          </w:rPr>
          <w:t>ჰაერის კონდიცირების საშუალებები</w:t>
        </w:r>
      </w:hyperlink>
      <w:r w:rsidRPr="007017A4">
        <w:rPr>
          <w:rFonts w:ascii="Sylfaen" w:hAnsi="Sylfaen"/>
          <w:szCs w:val="22"/>
          <w:lang w:val="ka-GE"/>
        </w:rPr>
        <w:t>ს (</w:t>
      </w:r>
      <w:r w:rsidRPr="007017A4">
        <w:rPr>
          <w:rFonts w:ascii="Sylfaen" w:hAnsi="Sylfaen"/>
          <w:szCs w:val="22"/>
        </w:rPr>
        <w:t xml:space="preserve">CPV </w:t>
      </w:r>
      <w:r w:rsidRPr="007017A4">
        <w:rPr>
          <w:rFonts w:ascii="Sylfaen" w:hAnsi="Sylfaen"/>
          <w:szCs w:val="22"/>
          <w:lang w:val="ka-GE"/>
        </w:rPr>
        <w:t>42512000</w:t>
      </w:r>
      <w:r w:rsidRPr="007017A4">
        <w:rPr>
          <w:rFonts w:ascii="Sylfaen" w:hAnsi="Sylfaen"/>
          <w:szCs w:val="22"/>
        </w:rPr>
        <w:t>)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="009D1908">
        <w:rPr>
          <w:rFonts w:ascii="Sylfaen" w:hAnsi="Sylfaen"/>
          <w:szCs w:val="22"/>
          <w:lang w:val="ka-GE"/>
        </w:rPr>
        <w:t xml:space="preserve">სახელმწიფო </w:t>
      </w:r>
      <w:r w:rsidRPr="007017A4">
        <w:rPr>
          <w:rFonts w:ascii="Sylfaen" w:hAnsi="Sylfaen"/>
          <w:szCs w:val="22"/>
          <w:lang w:val="ka-GE"/>
        </w:rPr>
        <w:t>შესყიდვა განახორციელოს</w:t>
      </w:r>
      <w:r w:rsidR="003F375D">
        <w:rPr>
          <w:rFonts w:ascii="Sylfaen" w:hAnsi="Sylfaen"/>
          <w:szCs w:val="22"/>
          <w:lang w:val="ka-GE"/>
        </w:rPr>
        <w:t xml:space="preserve"> </w:t>
      </w:r>
      <w:r w:rsidR="009D1908" w:rsidRPr="009D1908">
        <w:rPr>
          <w:rFonts w:ascii="Sylfaen" w:hAnsi="Sylfaen"/>
          <w:szCs w:val="22"/>
          <w:lang w:val="ka-GE"/>
        </w:rPr>
        <w:t xml:space="preserve">,,სახელმწიფო შესყიდვების შესახებ" საქართველოს კანონის მოთხოვნათა შესაბამისად,  </w:t>
      </w:r>
      <w:r w:rsidRPr="007017A4">
        <w:rPr>
          <w:rFonts w:ascii="Sylfaen" w:hAnsi="Sylfaen"/>
          <w:szCs w:val="22"/>
          <w:lang w:val="ka-GE"/>
        </w:rPr>
        <w:t xml:space="preserve"> „საქართველოს 2018 წლის სახელმწიფო ბიუჯეტის შესახებ“ საქართველოს კანო</w:t>
      </w:r>
      <w:r w:rsidRPr="007017A4">
        <w:rPr>
          <w:rFonts w:ascii="Sylfaen" w:hAnsi="Sylfaen"/>
          <w:szCs w:val="22"/>
          <w:lang w:val="ka-GE"/>
        </w:rPr>
        <w:softHyphen/>
        <w:t xml:space="preserve">ნით გათვალისწინებული საქართველოს შრომის, ჯანმრთელობისა და სოციალური დაცვის სამინისტროს ცენტრალური აპარატის (პროგრამული კოდი - </w:t>
      </w:r>
      <w:r w:rsidRPr="007017A4">
        <w:rPr>
          <w:rFonts w:ascii="Sylfaen" w:hAnsi="Sylfaen" w:cs="Sylfaen"/>
          <w:szCs w:val="22"/>
          <w:lang w:val="ka-GE"/>
        </w:rPr>
        <w:t xml:space="preserve">35 01 01 </w:t>
      </w:r>
      <w:r w:rsidRPr="007017A4">
        <w:rPr>
          <w:rFonts w:ascii="Sylfaen" w:hAnsi="Sylfaen"/>
          <w:szCs w:val="22"/>
          <w:lang w:val="ka-GE"/>
        </w:rPr>
        <w:t xml:space="preserve">) </w:t>
      </w:r>
      <w:r w:rsidR="00603C6B">
        <w:rPr>
          <w:rFonts w:ascii="Sylfaen" w:hAnsi="Sylfaen"/>
          <w:szCs w:val="22"/>
          <w:lang w:val="ka-GE"/>
        </w:rPr>
        <w:t>ასიგნებ</w:t>
      </w:r>
      <w:r w:rsidR="009D1908">
        <w:rPr>
          <w:rFonts w:ascii="Sylfaen" w:hAnsi="Sylfaen"/>
          <w:szCs w:val="22"/>
          <w:lang w:val="ka-GE"/>
        </w:rPr>
        <w:t>ების</w:t>
      </w:r>
      <w:r w:rsidR="003F375D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/>
          <w:szCs w:val="22"/>
          <w:lang w:val="ka-GE"/>
        </w:rPr>
        <w:t>ფარგლებში.</w:t>
      </w:r>
    </w:p>
    <w:p w:rsidR="006F3FED" w:rsidRPr="007017A4" w:rsidRDefault="006F3FE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/>
          <w:szCs w:val="22"/>
          <w:lang w:val="ka-GE"/>
        </w:rPr>
      </w:pPr>
    </w:p>
    <w:p w:rsidR="006F3FED" w:rsidRPr="007017A4" w:rsidRDefault="003F375D" w:rsidP="006F3F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eastAsia="Sylfaen" w:hAnsi="Sylfaen"/>
          <w:b/>
          <w:szCs w:val="22"/>
          <w:lang w:val="ka-GE"/>
        </w:rPr>
      </w:pPr>
      <w:r>
        <w:rPr>
          <w:rFonts w:ascii="Sylfaen" w:eastAsia="Sylfaen" w:hAnsi="Sylfaen"/>
          <w:b/>
          <w:szCs w:val="22"/>
          <w:lang w:val="ka-GE"/>
        </w:rPr>
        <w:t xml:space="preserve">      </w:t>
      </w:r>
      <w:r w:rsidR="006F3FED" w:rsidRPr="007017A4">
        <w:rPr>
          <w:rFonts w:ascii="Sylfaen" w:eastAsia="Sylfaen" w:hAnsi="Sylfaen"/>
          <w:b/>
          <w:szCs w:val="22"/>
          <w:lang w:val="ka-GE"/>
        </w:rPr>
        <w:t>პრემიერ-მინისტრი</w:t>
      </w:r>
      <w:r w:rsidR="008661FF">
        <w:rPr>
          <w:rFonts w:ascii="Sylfaen" w:eastAsia="Sylfaen" w:hAnsi="Sylfaen"/>
          <w:b/>
          <w:szCs w:val="22"/>
          <w:lang w:val="ka-GE"/>
        </w:rPr>
        <w:t xml:space="preserve">                                                                                                 </w:t>
      </w:r>
      <w:r w:rsidR="006F3FED" w:rsidRPr="007017A4">
        <w:rPr>
          <w:rFonts w:ascii="Sylfaen" w:eastAsia="Sylfaen" w:hAnsi="Sylfaen"/>
          <w:b/>
          <w:szCs w:val="22"/>
          <w:lang w:val="ka-GE"/>
        </w:rPr>
        <w:t>გიორგი კვირიკაშვილი</w:t>
      </w:r>
    </w:p>
    <w:p w:rsidR="008661FF" w:rsidRDefault="006F3FED" w:rsidP="006F3FED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360" w:lineRule="auto"/>
        <w:jc w:val="center"/>
        <w:rPr>
          <w:b w:val="0"/>
          <w:sz w:val="22"/>
          <w:szCs w:val="22"/>
          <w:lang w:val="ka-GE"/>
        </w:rPr>
      </w:pPr>
      <w:r w:rsidRPr="007017A4">
        <w:rPr>
          <w:b w:val="0"/>
          <w:sz w:val="22"/>
          <w:szCs w:val="22"/>
          <w:lang w:val="ka-GE"/>
        </w:rPr>
        <w:br w:type="page"/>
      </w:r>
    </w:p>
    <w:p w:rsidR="008661FF" w:rsidRDefault="008661FF" w:rsidP="006F3FED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360" w:lineRule="auto"/>
        <w:jc w:val="center"/>
        <w:rPr>
          <w:b w:val="0"/>
          <w:sz w:val="22"/>
          <w:szCs w:val="22"/>
          <w:lang w:val="ka-GE"/>
        </w:rPr>
      </w:pPr>
    </w:p>
    <w:p w:rsidR="006F3FED" w:rsidRPr="007017A4" w:rsidRDefault="006F3FED" w:rsidP="008661FF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76" w:lineRule="auto"/>
        <w:jc w:val="center"/>
        <w:rPr>
          <w:rFonts w:cs="Sylfaen"/>
          <w:sz w:val="22"/>
          <w:szCs w:val="22"/>
          <w:lang w:val="ka-GE"/>
        </w:rPr>
      </w:pPr>
      <w:r w:rsidRPr="007017A4">
        <w:rPr>
          <w:rFonts w:cs="Sylfaen"/>
          <w:sz w:val="22"/>
          <w:szCs w:val="22"/>
          <w:lang w:val="ka-GE"/>
        </w:rPr>
        <w:t>განმარტებითი</w:t>
      </w:r>
      <w:r w:rsidRPr="007017A4">
        <w:rPr>
          <w:sz w:val="22"/>
          <w:szCs w:val="22"/>
          <w:lang w:val="ka-GE"/>
        </w:rPr>
        <w:t xml:space="preserve"> </w:t>
      </w:r>
      <w:r w:rsidRPr="007017A4">
        <w:rPr>
          <w:rFonts w:cs="Sylfaen"/>
          <w:sz w:val="22"/>
          <w:szCs w:val="22"/>
          <w:lang w:val="ka-GE"/>
        </w:rPr>
        <w:t>ბარათი</w:t>
      </w:r>
    </w:p>
    <w:p w:rsidR="006F3FED" w:rsidRPr="007017A4" w:rsidRDefault="006F3FED" w:rsidP="008661FF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76" w:lineRule="auto"/>
        <w:jc w:val="center"/>
        <w:rPr>
          <w:sz w:val="22"/>
          <w:szCs w:val="22"/>
          <w:lang w:val="ka-GE"/>
        </w:rPr>
      </w:pPr>
    </w:p>
    <w:p w:rsidR="006F3FED" w:rsidRPr="007017A4" w:rsidRDefault="00535385" w:rsidP="008661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center"/>
        <w:rPr>
          <w:rFonts w:ascii="Sylfaen" w:eastAsia="Sylfaen" w:hAnsi="Sylfaen"/>
          <w:b/>
          <w:szCs w:val="22"/>
          <w:lang w:val="ka-GE"/>
        </w:rPr>
      </w:pPr>
      <w:r>
        <w:rPr>
          <w:rFonts w:ascii="Sylfaen" w:eastAsia="Sylfaen" w:hAnsi="Sylfaen"/>
          <w:b/>
          <w:szCs w:val="22"/>
          <w:lang w:val="ka-GE"/>
        </w:rPr>
        <w:t>,,</w:t>
      </w:r>
      <w:r w:rsidR="006F3FED" w:rsidRPr="007017A4">
        <w:rPr>
          <w:rFonts w:ascii="Sylfaen" w:eastAsia="Sylfaen" w:hAnsi="Sylfaen"/>
          <w:b/>
          <w:szCs w:val="22"/>
          <w:lang w:val="ka-GE"/>
        </w:rPr>
        <w:t>საქართველოს შრომის, ჯანმრთელობისა და სოციალური დაცვის სამინისტროს</w:t>
      </w:r>
    </w:p>
    <w:p w:rsidR="006F3FED" w:rsidRPr="007017A4" w:rsidRDefault="006F3FED" w:rsidP="008661FF">
      <w:pPr>
        <w:tabs>
          <w:tab w:val="left" w:pos="6824"/>
        </w:tabs>
        <w:spacing w:after="0"/>
        <w:jc w:val="center"/>
        <w:rPr>
          <w:rFonts w:ascii="Sylfaen" w:hAnsi="Sylfaen"/>
          <w:b/>
          <w:szCs w:val="22"/>
          <w:lang w:val="ka-GE"/>
        </w:rPr>
      </w:pPr>
      <w:r w:rsidRPr="007017A4">
        <w:rPr>
          <w:rFonts w:ascii="Sylfaen" w:eastAsia="Sylfaen" w:hAnsi="Sylfaen"/>
          <w:b/>
          <w:szCs w:val="22"/>
          <w:lang w:val="ka-GE"/>
        </w:rPr>
        <w:t>მიერ სახელმწიფო შესყიდვის განხორციელებასთან დაკავშირებით წინასწარი თანხმობის მიცემის თაობაზე</w:t>
      </w:r>
      <w:r w:rsidR="00535385">
        <w:rPr>
          <w:rFonts w:ascii="Sylfaen" w:eastAsia="Sylfaen" w:hAnsi="Sylfaen"/>
          <w:b/>
          <w:szCs w:val="22"/>
          <w:lang w:val="ka-GE"/>
        </w:rPr>
        <w:t xml:space="preserve">“ </w:t>
      </w:r>
      <w:r w:rsidRPr="007017A4">
        <w:rPr>
          <w:rFonts w:ascii="Sylfaen" w:hAnsi="Sylfaen"/>
          <w:b/>
          <w:szCs w:val="22"/>
          <w:lang w:val="ka-GE"/>
        </w:rPr>
        <w:t>საქართველოს  მთავრობის განკარგულების პროექტზე:</w:t>
      </w:r>
    </w:p>
    <w:p w:rsidR="006F3FED" w:rsidRPr="007017A4" w:rsidRDefault="006F3FED" w:rsidP="006F3FED">
      <w:pPr>
        <w:tabs>
          <w:tab w:val="left" w:pos="6824"/>
        </w:tabs>
        <w:spacing w:after="0" w:line="360" w:lineRule="auto"/>
        <w:jc w:val="both"/>
        <w:rPr>
          <w:rFonts w:ascii="Sylfaen" w:hAnsi="Sylfaen"/>
          <w:b/>
          <w:szCs w:val="22"/>
          <w:lang w:val="ka-GE"/>
        </w:rPr>
      </w:pPr>
    </w:p>
    <w:p w:rsidR="006F3FED" w:rsidRPr="007017A4" w:rsidRDefault="006F3FED" w:rsidP="006F3FED">
      <w:pPr>
        <w:tabs>
          <w:tab w:val="left" w:pos="6824"/>
        </w:tabs>
        <w:spacing w:after="0" w:line="360" w:lineRule="auto"/>
        <w:jc w:val="both"/>
        <w:rPr>
          <w:rFonts w:ascii="Sylfaen" w:hAnsi="Sylfaen"/>
          <w:b/>
          <w:szCs w:val="22"/>
          <w:lang w:val="ka-GE"/>
        </w:rPr>
      </w:pPr>
    </w:p>
    <w:p w:rsidR="006F3FED" w:rsidRPr="007017A4" w:rsidRDefault="006F3FED" w:rsidP="006F3FED">
      <w:pPr>
        <w:tabs>
          <w:tab w:val="left" w:pos="6824"/>
        </w:tabs>
        <w:spacing w:after="0" w:line="360" w:lineRule="auto"/>
        <w:jc w:val="both"/>
        <w:rPr>
          <w:rFonts w:ascii="Sylfaen" w:hAnsi="Sylfaen" w:cs="Sylfaen"/>
          <w:b/>
          <w:bCs/>
          <w:szCs w:val="22"/>
          <w:lang w:val="ka-GE"/>
        </w:rPr>
      </w:pPr>
      <w:r w:rsidRPr="007017A4">
        <w:rPr>
          <w:rFonts w:ascii="Sylfaen" w:hAnsi="Sylfaen"/>
          <w:b/>
          <w:szCs w:val="22"/>
          <w:lang w:val="ka-GE"/>
        </w:rPr>
        <w:t>1.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b/>
          <w:bCs/>
          <w:szCs w:val="22"/>
          <w:lang w:val="ka-GE"/>
        </w:rPr>
        <w:t>ინფორმაცია სამართლებრივი აქტის პროექტის შესახებ</w:t>
      </w:r>
    </w:p>
    <w:p w:rsidR="006F3FED" w:rsidRPr="007017A4" w:rsidRDefault="006F3FED" w:rsidP="006F3FED">
      <w:pPr>
        <w:spacing w:after="0" w:line="360" w:lineRule="auto"/>
        <w:jc w:val="both"/>
        <w:rPr>
          <w:rFonts w:ascii="Sylfaen" w:hAnsi="Sylfaen"/>
          <w:b/>
          <w:szCs w:val="22"/>
          <w:lang w:val="ka-GE"/>
        </w:rPr>
      </w:pPr>
      <w:r w:rsidRPr="007017A4">
        <w:rPr>
          <w:rFonts w:ascii="Sylfaen" w:hAnsi="Sylfaen"/>
          <w:b/>
          <w:szCs w:val="22"/>
          <w:lang w:val="ka-GE"/>
        </w:rPr>
        <w:t xml:space="preserve"> განკარგულების პროექტის მომზადება განპირობებულია შემდეგი გარემოებით:</w:t>
      </w:r>
    </w:p>
    <w:p w:rsidR="007017A4" w:rsidRPr="007017A4" w:rsidRDefault="006F3FED" w:rsidP="007017A4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 w:rsidRPr="007017A4">
        <w:rPr>
          <w:rFonts w:ascii="Sylfaen" w:hAnsi="Sylfaen"/>
          <w:szCs w:val="22"/>
          <w:lang w:val="ka-GE"/>
        </w:rPr>
        <w:t>„</w:t>
      </w:r>
      <w:r w:rsidRPr="007017A4">
        <w:rPr>
          <w:rFonts w:ascii="Sylfaen" w:hAnsi="Sylfaen" w:cs="Sylfaen"/>
          <w:szCs w:val="22"/>
          <w:lang w:val="ka-GE"/>
        </w:rPr>
        <w:t>სახელმწიფო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შესყიდვებთან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დაკავშირებით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გასატარებელი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ზოგიერთი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ღონისძიების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შესახებ</w:t>
      </w:r>
      <w:r w:rsidRPr="007017A4">
        <w:rPr>
          <w:rFonts w:ascii="Sylfaen" w:hAnsi="Sylfaen"/>
          <w:szCs w:val="22"/>
          <w:lang w:val="ka-GE"/>
        </w:rPr>
        <w:t xml:space="preserve">“ </w:t>
      </w:r>
      <w:r w:rsidRPr="007017A4">
        <w:rPr>
          <w:rFonts w:ascii="Sylfaen" w:hAnsi="Sylfaen" w:cs="Sylfaen"/>
          <w:szCs w:val="22"/>
          <w:lang w:val="ka-GE"/>
        </w:rPr>
        <w:t>საქართველოს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მთავრობის</w:t>
      </w:r>
      <w:r w:rsidRPr="007017A4">
        <w:rPr>
          <w:rFonts w:ascii="Sylfaen" w:hAnsi="Sylfaen"/>
          <w:szCs w:val="22"/>
          <w:lang w:val="ka-GE"/>
        </w:rPr>
        <w:t xml:space="preserve"> 2017 </w:t>
      </w:r>
      <w:r w:rsidRPr="007017A4">
        <w:rPr>
          <w:rFonts w:ascii="Sylfaen" w:hAnsi="Sylfaen" w:cs="Sylfaen"/>
          <w:szCs w:val="22"/>
          <w:lang w:val="ka-GE"/>
        </w:rPr>
        <w:t>წლის</w:t>
      </w:r>
      <w:r w:rsidRPr="007017A4">
        <w:rPr>
          <w:rFonts w:ascii="Sylfaen" w:hAnsi="Sylfaen"/>
          <w:szCs w:val="22"/>
          <w:lang w:val="ka-GE"/>
        </w:rPr>
        <w:t xml:space="preserve"> 2</w:t>
      </w:r>
      <w:r w:rsidR="007017A4" w:rsidRPr="007017A4">
        <w:rPr>
          <w:rFonts w:ascii="Sylfaen" w:hAnsi="Sylfaen"/>
          <w:szCs w:val="22"/>
          <w:lang w:val="ka-GE"/>
        </w:rPr>
        <w:t>9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="007017A4" w:rsidRPr="007017A4">
        <w:rPr>
          <w:rFonts w:ascii="Sylfaen" w:hAnsi="Sylfaen" w:cs="Sylfaen"/>
          <w:szCs w:val="22"/>
          <w:lang w:val="ka-GE"/>
        </w:rPr>
        <w:t>დეკემბრის</w:t>
      </w:r>
      <w:r w:rsidRPr="007017A4">
        <w:rPr>
          <w:rFonts w:ascii="Sylfaen" w:hAnsi="Sylfaen"/>
          <w:szCs w:val="22"/>
          <w:lang w:val="ka-GE"/>
        </w:rPr>
        <w:t xml:space="preserve"> N</w:t>
      </w:r>
      <w:r w:rsidR="007017A4" w:rsidRPr="007017A4">
        <w:rPr>
          <w:rFonts w:ascii="Sylfaen" w:hAnsi="Sylfaen"/>
          <w:szCs w:val="22"/>
          <w:lang w:val="ka-GE"/>
        </w:rPr>
        <w:t>604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დადგენილებით</w:t>
      </w:r>
      <w:r w:rsidRPr="007017A4">
        <w:rPr>
          <w:rFonts w:ascii="Sylfaen" w:hAnsi="Sylfaen"/>
          <w:szCs w:val="22"/>
          <w:lang w:val="ka-GE"/>
        </w:rPr>
        <w:t xml:space="preserve">, </w:t>
      </w:r>
      <w:r w:rsidRPr="007017A4">
        <w:rPr>
          <w:rFonts w:ascii="Sylfaen" w:hAnsi="Sylfaen" w:cs="Sylfaen"/>
          <w:szCs w:val="22"/>
          <w:lang w:val="ka-GE"/>
        </w:rPr>
        <w:t>განისაზღვრა</w:t>
      </w:r>
      <w:r w:rsidRPr="007017A4">
        <w:rPr>
          <w:rFonts w:ascii="Sylfaen" w:hAnsi="Sylfaen"/>
          <w:szCs w:val="22"/>
          <w:lang w:val="ka-GE"/>
        </w:rPr>
        <w:t xml:space="preserve"> CPV </w:t>
      </w:r>
      <w:r w:rsidRPr="007017A4">
        <w:rPr>
          <w:rFonts w:ascii="Sylfaen" w:hAnsi="Sylfaen" w:cs="Sylfaen"/>
          <w:szCs w:val="22"/>
          <w:lang w:val="ka-GE"/>
        </w:rPr>
        <w:t>კოდების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ჩამონათვალი</w:t>
      </w:r>
      <w:r w:rsidRPr="007017A4">
        <w:rPr>
          <w:rFonts w:ascii="Sylfaen" w:hAnsi="Sylfaen"/>
          <w:szCs w:val="22"/>
          <w:lang w:val="ka-GE"/>
        </w:rPr>
        <w:t xml:space="preserve">, </w:t>
      </w:r>
      <w:r w:rsidRPr="007017A4">
        <w:rPr>
          <w:rFonts w:ascii="Sylfaen" w:hAnsi="Sylfaen" w:cs="Sylfaen"/>
          <w:szCs w:val="22"/>
          <w:lang w:val="ka-GE"/>
        </w:rPr>
        <w:t>რომელთა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მიხედვით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შესყიდვის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განხორციელება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შესაძლებელია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მხოლოდ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საქართველოს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მთავრობის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წინასწარი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თანხმობის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მიღების</w:t>
      </w:r>
      <w:r w:rsidRPr="007017A4">
        <w:rPr>
          <w:rFonts w:ascii="Sylfaen" w:hAnsi="Sylfaen"/>
          <w:szCs w:val="22"/>
          <w:lang w:val="ka-GE"/>
        </w:rPr>
        <w:t xml:space="preserve"> (</w:t>
      </w:r>
      <w:r w:rsidRPr="007017A4">
        <w:rPr>
          <w:rFonts w:ascii="Sylfaen" w:hAnsi="Sylfaen" w:cs="Sylfaen"/>
          <w:szCs w:val="22"/>
          <w:lang w:val="ka-GE"/>
        </w:rPr>
        <w:t>შესაბამისი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განკარგულების</w:t>
      </w:r>
      <w:r w:rsidRPr="007017A4">
        <w:rPr>
          <w:rFonts w:ascii="Sylfaen" w:hAnsi="Sylfaen"/>
          <w:szCs w:val="22"/>
          <w:lang w:val="ka-GE"/>
        </w:rPr>
        <w:t xml:space="preserve"> </w:t>
      </w:r>
      <w:r w:rsidRPr="007017A4">
        <w:rPr>
          <w:rFonts w:ascii="Sylfaen" w:hAnsi="Sylfaen" w:cs="Sylfaen"/>
          <w:szCs w:val="22"/>
          <w:lang w:val="ka-GE"/>
        </w:rPr>
        <w:t>გამოცემის</w:t>
      </w:r>
      <w:r w:rsidRPr="007017A4">
        <w:rPr>
          <w:rFonts w:ascii="Sylfaen" w:hAnsi="Sylfaen"/>
          <w:szCs w:val="22"/>
          <w:lang w:val="ka-GE"/>
        </w:rPr>
        <w:t xml:space="preserve">) </w:t>
      </w:r>
      <w:r w:rsidRPr="007017A4">
        <w:rPr>
          <w:rFonts w:ascii="Sylfaen" w:hAnsi="Sylfaen" w:cs="Sylfaen"/>
          <w:szCs w:val="22"/>
          <w:lang w:val="ka-GE"/>
        </w:rPr>
        <w:t>შემდეგ</w:t>
      </w:r>
      <w:r w:rsidRPr="007017A4">
        <w:rPr>
          <w:rFonts w:ascii="Sylfaen" w:hAnsi="Sylfaen"/>
          <w:szCs w:val="22"/>
          <w:lang w:val="ka-GE"/>
        </w:rPr>
        <w:t>.</w:t>
      </w:r>
      <w:r w:rsidR="007017A4" w:rsidRPr="007017A4">
        <w:rPr>
          <w:rFonts w:ascii="Sylfaen" w:hAnsi="Sylfaen"/>
          <w:szCs w:val="22"/>
          <w:lang w:val="ka-GE"/>
        </w:rPr>
        <w:t xml:space="preserve"> </w:t>
      </w:r>
      <w:r w:rsidR="007017A4" w:rsidRPr="007017A4">
        <w:rPr>
          <w:rFonts w:ascii="Sylfaen" w:hAnsi="Sylfaen" w:cs="Sylfaen"/>
          <w:szCs w:val="22"/>
          <w:lang w:val="ka-GE"/>
        </w:rPr>
        <w:t>განკარგულების პროექტი განსახილველად წარედგინება საქართველოს მთავრობას, კანონმდებლობით დადგენილი წესით.</w:t>
      </w: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 w:rsidRPr="007017A4">
        <w:rPr>
          <w:rFonts w:ascii="Sylfaen" w:hAnsi="Sylfaen" w:cs="Sylfaen"/>
          <w:szCs w:val="22"/>
          <w:lang w:val="ka-GE"/>
        </w:rPr>
        <w:t>ამასთანავე, სათანადო საქონლის შესყიდვის განხორციელება განპირობებულია შემდეგი გარემოებებით:</w:t>
      </w:r>
    </w:p>
    <w:p w:rsidR="001C5156" w:rsidRDefault="007017A4" w:rsidP="007017A4">
      <w:pPr>
        <w:tabs>
          <w:tab w:val="left" w:pos="1140"/>
        </w:tabs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 w:rsidRPr="007017A4">
        <w:rPr>
          <w:rFonts w:ascii="Sylfaen" w:hAnsi="Sylfaen" w:cs="Sylfaen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>
        <w:rPr>
          <w:rFonts w:ascii="Sylfaen" w:hAnsi="Sylfaen" w:cs="Sylfaen"/>
          <w:szCs w:val="22"/>
          <w:lang w:val="ka-GE"/>
        </w:rPr>
        <w:t>ადმინისტრაციულ შენობაში დაზიანებულია</w:t>
      </w:r>
      <w:r w:rsidR="005739D7">
        <w:rPr>
          <w:rFonts w:ascii="Sylfaen" w:hAnsi="Sylfaen" w:cs="Sylfaen"/>
          <w:szCs w:val="22"/>
          <w:lang w:val="ka-GE"/>
        </w:rPr>
        <w:t xml:space="preserve"> და აღდგენას არ ექვემდებარება </w:t>
      </w:r>
      <w:hyperlink r:id="rId7" w:history="1">
        <w:r w:rsidRPr="007017A4">
          <w:rPr>
            <w:rFonts w:ascii="Sylfaen" w:hAnsi="Sylfaen"/>
            <w:szCs w:val="22"/>
            <w:lang w:val="ka-GE"/>
          </w:rPr>
          <w:t>ჰაერის კონდიცირების საშუალებები</w:t>
        </w:r>
      </w:hyperlink>
      <w:r>
        <w:rPr>
          <w:rFonts w:ascii="Sylfaen" w:hAnsi="Sylfaen"/>
          <w:szCs w:val="22"/>
          <w:lang w:val="ka-GE"/>
        </w:rPr>
        <w:t>, კერძოდ, ვერტიკალური</w:t>
      </w:r>
      <w:r w:rsidR="001C5156">
        <w:rPr>
          <w:rFonts w:ascii="Sylfaen" w:hAnsi="Sylfaen"/>
          <w:szCs w:val="22"/>
          <w:lang w:val="ka-GE"/>
        </w:rPr>
        <w:t xml:space="preserve"> ფარდა-</w:t>
      </w:r>
      <w:r>
        <w:rPr>
          <w:rFonts w:ascii="Sylfaen" w:hAnsi="Sylfaen"/>
          <w:szCs w:val="22"/>
          <w:lang w:val="ka-GE"/>
        </w:rPr>
        <w:t>ჟალუზები და ფარდა</w:t>
      </w:r>
      <w:r w:rsidR="001C5156">
        <w:rPr>
          <w:rFonts w:ascii="Sylfaen" w:hAnsi="Sylfaen"/>
          <w:szCs w:val="22"/>
          <w:lang w:val="ka-GE"/>
        </w:rPr>
        <w:t>-</w:t>
      </w:r>
      <w:r>
        <w:rPr>
          <w:rFonts w:ascii="Sylfaen" w:hAnsi="Sylfaen"/>
          <w:szCs w:val="22"/>
          <w:lang w:val="ka-GE"/>
        </w:rPr>
        <w:t>როლეტი</w:t>
      </w:r>
      <w:r w:rsidR="005739D7">
        <w:rPr>
          <w:rFonts w:ascii="Sylfaen" w:hAnsi="Sylfaen"/>
          <w:szCs w:val="22"/>
          <w:lang w:val="ka-GE"/>
        </w:rPr>
        <w:t>.</w:t>
      </w:r>
      <w:r>
        <w:rPr>
          <w:rFonts w:ascii="Sylfaen" w:hAnsi="Sylfaen"/>
          <w:szCs w:val="22"/>
          <w:lang w:val="ka-GE"/>
        </w:rPr>
        <w:t xml:space="preserve"> </w:t>
      </w:r>
      <w:r w:rsidR="00166C2F">
        <w:rPr>
          <w:rFonts w:ascii="Sylfaen" w:hAnsi="Sylfaen"/>
          <w:szCs w:val="22"/>
          <w:lang w:val="ka-GE"/>
        </w:rPr>
        <w:t xml:space="preserve">     </w:t>
      </w:r>
      <w:r w:rsidR="001C5156">
        <w:rPr>
          <w:rFonts w:ascii="Sylfaen" w:hAnsi="Sylfaen"/>
          <w:szCs w:val="22"/>
          <w:lang w:val="ka-GE"/>
        </w:rPr>
        <w:t xml:space="preserve">   </w:t>
      </w:r>
    </w:p>
    <w:p w:rsidR="007017A4" w:rsidRPr="007017A4" w:rsidRDefault="00166C2F" w:rsidP="007017A4">
      <w:pPr>
        <w:tabs>
          <w:tab w:val="left" w:pos="1140"/>
        </w:tabs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 w:rsidRPr="007017A4">
        <w:rPr>
          <w:rFonts w:ascii="Sylfaen" w:hAnsi="Sylfaen" w:cs="Sylfaen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>
        <w:rPr>
          <w:rFonts w:ascii="Sylfaen" w:hAnsi="Sylfaen" w:cs="Sylfaen"/>
          <w:szCs w:val="22"/>
          <w:lang w:val="ka-GE"/>
        </w:rPr>
        <w:t xml:space="preserve">ადმინისტრაციული შენობა ექსპლუტაციაში შევიდა </w:t>
      </w:r>
      <w:r>
        <w:rPr>
          <w:rFonts w:ascii="Sylfaen" w:hAnsi="Sylfaen"/>
          <w:szCs w:val="22"/>
          <w:lang w:val="ka-GE"/>
        </w:rPr>
        <w:t xml:space="preserve">2010 წელს რის შემდეგაც შენობაში არ შეცვლილა ვერტიკალური </w:t>
      </w:r>
      <w:r w:rsidR="001C5156">
        <w:rPr>
          <w:rFonts w:ascii="Sylfaen" w:hAnsi="Sylfaen"/>
          <w:szCs w:val="22"/>
          <w:lang w:val="ka-GE"/>
        </w:rPr>
        <w:t>ფარდა-</w:t>
      </w:r>
      <w:r>
        <w:rPr>
          <w:rFonts w:ascii="Sylfaen" w:hAnsi="Sylfaen"/>
          <w:szCs w:val="22"/>
          <w:lang w:val="ka-GE"/>
        </w:rPr>
        <w:t>ჟალუზები და ფარდა</w:t>
      </w:r>
      <w:r w:rsidR="001C5156">
        <w:rPr>
          <w:rFonts w:ascii="Sylfaen" w:hAnsi="Sylfaen"/>
          <w:szCs w:val="22"/>
          <w:lang w:val="ka-GE"/>
        </w:rPr>
        <w:t>-</w:t>
      </w:r>
      <w:r>
        <w:rPr>
          <w:rFonts w:ascii="Sylfaen" w:hAnsi="Sylfaen"/>
          <w:szCs w:val="22"/>
          <w:lang w:val="ka-GE"/>
        </w:rPr>
        <w:t xml:space="preserve">როლეტი. </w:t>
      </w:r>
      <w:r w:rsidR="00603C6B">
        <w:rPr>
          <w:rFonts w:ascii="Sylfaen" w:hAnsi="Sylfaen"/>
          <w:szCs w:val="22"/>
          <w:lang w:val="ka-GE"/>
        </w:rPr>
        <w:t xml:space="preserve">სამინისტროში </w:t>
      </w:r>
      <w:r w:rsidR="002C0B33">
        <w:rPr>
          <w:rFonts w:ascii="Sylfaen" w:hAnsi="Sylfaen"/>
          <w:szCs w:val="22"/>
          <w:lang w:val="ka-GE"/>
        </w:rPr>
        <w:t xml:space="preserve">სამუშაო პროცესის შეუფერხებელი ფუნქციონირებისათვის საჭიროა შესყიდულ იქნას 80 </w:t>
      </w:r>
      <w:r w:rsidR="001D72D2">
        <w:rPr>
          <w:rFonts w:ascii="Sylfaen" w:hAnsi="Sylfaen"/>
          <w:szCs w:val="22"/>
          <w:lang w:val="ka-GE"/>
        </w:rPr>
        <w:t>კვ.მ.</w:t>
      </w:r>
      <w:r w:rsidR="002C0B33">
        <w:rPr>
          <w:rFonts w:ascii="Sylfaen" w:hAnsi="Sylfaen"/>
          <w:szCs w:val="22"/>
          <w:lang w:val="ka-GE"/>
        </w:rPr>
        <w:t xml:space="preserve"> ვერტიკალური ფარდა-</w:t>
      </w:r>
      <w:r w:rsidR="00603C6B">
        <w:rPr>
          <w:rFonts w:ascii="Sylfaen" w:hAnsi="Sylfaen"/>
          <w:szCs w:val="22"/>
          <w:lang w:val="ka-GE"/>
        </w:rPr>
        <w:t>ჟ</w:t>
      </w:r>
      <w:r w:rsidR="002C0B33">
        <w:rPr>
          <w:rFonts w:ascii="Sylfaen" w:hAnsi="Sylfaen"/>
          <w:szCs w:val="22"/>
          <w:lang w:val="ka-GE"/>
        </w:rPr>
        <w:t>ალუზი და 120 კვ</w:t>
      </w:r>
      <w:r w:rsidR="001D72D2">
        <w:rPr>
          <w:rFonts w:ascii="Sylfaen" w:hAnsi="Sylfaen"/>
          <w:szCs w:val="22"/>
          <w:lang w:val="ka-GE"/>
        </w:rPr>
        <w:t>.</w:t>
      </w:r>
      <w:r w:rsidR="002C0B33">
        <w:rPr>
          <w:rFonts w:ascii="Sylfaen" w:hAnsi="Sylfaen"/>
          <w:szCs w:val="22"/>
          <w:lang w:val="ka-GE"/>
        </w:rPr>
        <w:t xml:space="preserve"> მ</w:t>
      </w:r>
      <w:r w:rsidR="001D72D2">
        <w:rPr>
          <w:rFonts w:ascii="Sylfaen" w:hAnsi="Sylfaen"/>
          <w:szCs w:val="22"/>
          <w:lang w:val="ka-GE"/>
        </w:rPr>
        <w:t xml:space="preserve">. </w:t>
      </w:r>
      <w:r w:rsidR="002C0B33">
        <w:rPr>
          <w:rFonts w:ascii="Sylfaen" w:hAnsi="Sylfaen"/>
          <w:szCs w:val="22"/>
          <w:lang w:val="ka-GE"/>
        </w:rPr>
        <w:t xml:space="preserve"> ფარდა-როლეტი.   </w:t>
      </w:r>
      <w:r>
        <w:rPr>
          <w:rFonts w:ascii="Sylfaen" w:hAnsi="Sylfaen"/>
          <w:szCs w:val="22"/>
          <w:lang w:val="ka-GE"/>
        </w:rPr>
        <w:t xml:space="preserve">    </w:t>
      </w: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 w:rsidRPr="007017A4">
        <w:rPr>
          <w:rFonts w:ascii="Sylfaen" w:hAnsi="Sylfaen" w:cs="Sylfaen"/>
          <w:szCs w:val="22"/>
          <w:lang w:val="ka-GE"/>
        </w:rPr>
        <w:t>შესყიდვები განხორციელდება „სახელმწიფო შესყიდვების შესახებ“ საქართ</w:t>
      </w:r>
      <w:r w:rsidR="00535385">
        <w:rPr>
          <w:rFonts w:ascii="Sylfaen" w:hAnsi="Sylfaen" w:cs="Sylfaen"/>
          <w:szCs w:val="22"/>
          <w:lang w:val="ka-GE"/>
        </w:rPr>
        <w:t>ვ</w:t>
      </w:r>
      <w:r w:rsidRPr="007017A4">
        <w:rPr>
          <w:rFonts w:ascii="Sylfaen" w:hAnsi="Sylfaen" w:cs="Sylfaen"/>
          <w:szCs w:val="22"/>
          <w:lang w:val="ka-GE"/>
        </w:rPr>
        <w:t>ელოს კანონის მოთხოვნათა შესაბამისად, ელექტრონული ტენდერის საშუალებით.</w:t>
      </w: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 w:cs="Sylfaen"/>
          <w:szCs w:val="22"/>
          <w:lang w:val="ka-GE"/>
        </w:rPr>
      </w:pPr>
    </w:p>
    <w:p w:rsidR="007017A4" w:rsidRPr="007017A4" w:rsidRDefault="007017A4" w:rsidP="007017A4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b/>
          <w:szCs w:val="22"/>
          <w:lang w:val="ka-GE"/>
        </w:rPr>
      </w:pPr>
      <w:r w:rsidRPr="007017A4">
        <w:rPr>
          <w:rFonts w:ascii="Sylfaen" w:hAnsi="Sylfaen"/>
          <w:b/>
          <w:szCs w:val="22"/>
          <w:lang w:val="ka-GE"/>
        </w:rPr>
        <w:t xml:space="preserve">პროექტის მიღებით გამოწვეული საფინანსო-ეკონომიკური შედეგების გაანგარიშება </w:t>
      </w:r>
    </w:p>
    <w:p w:rsidR="007017A4" w:rsidRPr="007017A4" w:rsidRDefault="007017A4" w:rsidP="007017A4">
      <w:pPr>
        <w:pStyle w:val="ListParagraph"/>
        <w:spacing w:after="0" w:line="240" w:lineRule="auto"/>
        <w:contextualSpacing/>
        <w:jc w:val="both"/>
        <w:rPr>
          <w:rFonts w:ascii="Sylfaen" w:hAnsi="Sylfaen"/>
          <w:b/>
          <w:szCs w:val="22"/>
          <w:lang w:val="ka-GE"/>
        </w:rPr>
      </w:pPr>
    </w:p>
    <w:p w:rsidR="007017A4" w:rsidRPr="007017A4" w:rsidRDefault="002C0B33" w:rsidP="007017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09"/>
        <w:jc w:val="both"/>
        <w:rPr>
          <w:rFonts w:ascii="Sylfaen" w:hAnsi="Sylfaen"/>
          <w:szCs w:val="22"/>
          <w:lang w:val="ka-GE"/>
        </w:rPr>
      </w:pPr>
      <w:r w:rsidRPr="007017A4">
        <w:rPr>
          <w:rFonts w:ascii="Sylfaen" w:hAnsi="Sylfaen"/>
          <w:szCs w:val="22"/>
          <w:lang w:val="ka-GE"/>
        </w:rPr>
        <w:t>ბაზრის კვლევისას დადგენილი ფასებით</w:t>
      </w:r>
      <w:r>
        <w:rPr>
          <w:rFonts w:ascii="Sylfaen" w:hAnsi="Sylfaen"/>
          <w:szCs w:val="22"/>
          <w:lang w:val="ka-GE"/>
        </w:rPr>
        <w:t xml:space="preserve"> </w:t>
      </w:r>
      <w:r w:rsidR="007017A4" w:rsidRPr="007017A4">
        <w:rPr>
          <w:rFonts w:ascii="Sylfaen" w:hAnsi="Sylfaen"/>
          <w:szCs w:val="22"/>
          <w:lang w:val="ka-GE"/>
        </w:rPr>
        <w:t xml:space="preserve">შესყიდვების სავარაუდო ღირებულება (ბიუჯეტი) შეადგენს </w:t>
      </w:r>
      <w:r>
        <w:rPr>
          <w:rFonts w:ascii="Sylfaen" w:hAnsi="Sylfaen"/>
          <w:szCs w:val="22"/>
          <w:lang w:val="ka-GE"/>
        </w:rPr>
        <w:t>7</w:t>
      </w:r>
      <w:r w:rsidR="003F375D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600</w:t>
      </w:r>
      <w:r w:rsidR="007017A4" w:rsidRPr="007017A4">
        <w:rPr>
          <w:rFonts w:ascii="Sylfaen" w:hAnsi="Sylfaen"/>
          <w:szCs w:val="22"/>
          <w:lang w:val="ka-GE"/>
        </w:rPr>
        <w:t xml:space="preserve"> (</w:t>
      </w:r>
      <w:r>
        <w:rPr>
          <w:rFonts w:ascii="Sylfaen" w:hAnsi="Sylfaen"/>
          <w:szCs w:val="22"/>
          <w:lang w:val="ka-GE"/>
        </w:rPr>
        <w:t>შვიდი</w:t>
      </w:r>
      <w:r w:rsidR="007017A4" w:rsidRPr="007017A4">
        <w:rPr>
          <w:rFonts w:ascii="Sylfaen" w:hAnsi="Sylfaen"/>
          <w:szCs w:val="22"/>
          <w:lang w:val="ka-GE"/>
        </w:rPr>
        <w:t xml:space="preserve"> ათას </w:t>
      </w:r>
      <w:r>
        <w:rPr>
          <w:rFonts w:ascii="Sylfaen" w:hAnsi="Sylfaen"/>
          <w:szCs w:val="22"/>
          <w:lang w:val="ka-GE"/>
        </w:rPr>
        <w:t>ექვსასი</w:t>
      </w:r>
      <w:r w:rsidR="007017A4" w:rsidRPr="007017A4">
        <w:rPr>
          <w:rFonts w:ascii="Sylfaen" w:hAnsi="Sylfaen"/>
          <w:szCs w:val="22"/>
          <w:lang w:val="ka-GE"/>
        </w:rPr>
        <w:t>) ლარს, (</w:t>
      </w:r>
      <w:r w:rsidRPr="007017A4">
        <w:rPr>
          <w:rFonts w:ascii="Sylfaen" w:hAnsi="Sylfaen"/>
          <w:szCs w:val="22"/>
        </w:rPr>
        <w:t xml:space="preserve">CPV </w:t>
      </w:r>
      <w:r w:rsidRPr="007017A4">
        <w:rPr>
          <w:rFonts w:ascii="Sylfaen" w:hAnsi="Sylfaen"/>
          <w:szCs w:val="22"/>
          <w:lang w:val="ka-GE"/>
        </w:rPr>
        <w:t>42512000</w:t>
      </w:r>
      <w:r w:rsidR="003F375D">
        <w:rPr>
          <w:rFonts w:ascii="Sylfaen" w:hAnsi="Sylfaen"/>
          <w:szCs w:val="22"/>
          <w:lang w:val="ka-GE"/>
        </w:rPr>
        <w:t xml:space="preserve"> - </w:t>
      </w:r>
      <w:r w:rsidR="007017A4" w:rsidRPr="007017A4">
        <w:rPr>
          <w:rFonts w:ascii="Sylfaen" w:hAnsi="Sylfaen"/>
          <w:szCs w:val="22"/>
          <w:lang w:val="ka-GE"/>
        </w:rPr>
        <w:t xml:space="preserve"> </w:t>
      </w:r>
      <w:hyperlink r:id="rId8" w:history="1">
        <w:r w:rsidRPr="007017A4">
          <w:rPr>
            <w:rFonts w:ascii="Sylfaen" w:hAnsi="Sylfaen"/>
            <w:szCs w:val="22"/>
            <w:lang w:val="ka-GE"/>
          </w:rPr>
          <w:t>ჰაერის კონდიცირების საშუალებები</w:t>
        </w:r>
      </w:hyperlink>
      <w:r w:rsidR="003F375D">
        <w:rPr>
          <w:rFonts w:ascii="Sylfaen" w:hAnsi="Sylfaen"/>
          <w:szCs w:val="22"/>
          <w:lang w:val="ka-GE"/>
        </w:rPr>
        <w:t>)</w:t>
      </w:r>
      <w:r w:rsidR="007017A4" w:rsidRPr="007017A4">
        <w:rPr>
          <w:rFonts w:ascii="Sylfaen" w:hAnsi="Sylfaen"/>
          <w:szCs w:val="22"/>
          <w:lang w:val="ka-GE"/>
        </w:rPr>
        <w:t xml:space="preserve"> დაფინანსება მოხდება „საქართველოს 201</w:t>
      </w:r>
      <w:r>
        <w:rPr>
          <w:rFonts w:ascii="Sylfaen" w:hAnsi="Sylfaen"/>
          <w:szCs w:val="22"/>
          <w:lang w:val="ka-GE"/>
        </w:rPr>
        <w:t>8</w:t>
      </w:r>
      <w:r w:rsidR="007017A4" w:rsidRPr="007017A4">
        <w:rPr>
          <w:rFonts w:ascii="Sylfaen" w:hAnsi="Sylfaen"/>
          <w:szCs w:val="22"/>
          <w:lang w:val="ka-GE"/>
        </w:rPr>
        <w:t xml:space="preserve"> წლის სახელმწიფო ბიუჯეტის შესახებ“</w:t>
      </w:r>
      <w:r>
        <w:rPr>
          <w:rFonts w:ascii="Sylfaen" w:hAnsi="Sylfaen"/>
          <w:szCs w:val="22"/>
          <w:lang w:val="ka-GE"/>
        </w:rPr>
        <w:t xml:space="preserve"> </w:t>
      </w:r>
      <w:r w:rsidR="007017A4" w:rsidRPr="007017A4">
        <w:rPr>
          <w:rFonts w:ascii="Sylfaen" w:hAnsi="Sylfaen"/>
          <w:szCs w:val="22"/>
          <w:lang w:val="ka-GE"/>
        </w:rPr>
        <w:t>საქართველოს კანო</w:t>
      </w:r>
      <w:r w:rsidR="007017A4" w:rsidRPr="007017A4">
        <w:rPr>
          <w:rFonts w:ascii="Sylfaen" w:hAnsi="Sylfaen"/>
          <w:szCs w:val="22"/>
          <w:lang w:val="ka-GE"/>
        </w:rPr>
        <w:softHyphen/>
        <w:t xml:space="preserve">ნით გათვალისწინებული </w:t>
      </w:r>
      <w:r w:rsidR="007017A4" w:rsidRPr="007017A4">
        <w:rPr>
          <w:rFonts w:ascii="Sylfaen" w:hAnsi="Sylfaen" w:cs="Sylfaen"/>
          <w:bCs/>
          <w:color w:val="000000"/>
          <w:szCs w:val="22"/>
          <w:lang w:val="ka-GE"/>
        </w:rPr>
        <w:t>საქართველოს შრომის, ჯანმრთელობისა და სოციალური დაცვის სამინისტროს ცენტრალური აპარატის 201</w:t>
      </w:r>
      <w:r>
        <w:rPr>
          <w:rFonts w:ascii="Sylfaen" w:hAnsi="Sylfaen" w:cs="Sylfaen"/>
          <w:bCs/>
          <w:color w:val="000000"/>
          <w:szCs w:val="22"/>
          <w:lang w:val="ka-GE"/>
        </w:rPr>
        <w:t>8</w:t>
      </w:r>
      <w:r w:rsidR="007017A4" w:rsidRPr="007017A4">
        <w:rPr>
          <w:rFonts w:ascii="Sylfaen" w:hAnsi="Sylfaen" w:cs="Sylfaen"/>
          <w:bCs/>
          <w:color w:val="000000"/>
          <w:szCs w:val="22"/>
          <w:lang w:val="ka-GE"/>
        </w:rPr>
        <w:t xml:space="preserve"> წლის </w:t>
      </w:r>
      <w:r w:rsidR="007017A4" w:rsidRPr="007017A4">
        <w:rPr>
          <w:rFonts w:ascii="Sylfaen" w:hAnsi="Sylfaen"/>
          <w:szCs w:val="22"/>
          <w:lang w:val="ka-GE"/>
        </w:rPr>
        <w:t xml:space="preserve"> </w:t>
      </w:r>
      <w:r w:rsidR="00603C6B">
        <w:rPr>
          <w:rFonts w:ascii="Sylfaen" w:hAnsi="Sylfaen"/>
          <w:szCs w:val="22"/>
          <w:lang w:val="ka-GE"/>
        </w:rPr>
        <w:t>ასიგნებათა</w:t>
      </w:r>
      <w:r w:rsidR="007017A4" w:rsidRPr="007017A4">
        <w:rPr>
          <w:rFonts w:ascii="Sylfaen" w:hAnsi="Sylfaen"/>
          <w:szCs w:val="22"/>
          <w:lang w:val="ka-GE"/>
        </w:rPr>
        <w:t xml:space="preserve"> </w:t>
      </w:r>
      <w:r w:rsidR="007017A4" w:rsidRPr="007017A4">
        <w:rPr>
          <w:rFonts w:ascii="Sylfaen" w:hAnsi="Sylfaen" w:cs="Sylfaen"/>
          <w:bCs/>
          <w:color w:val="000000"/>
          <w:szCs w:val="22"/>
          <w:lang w:val="ka-GE"/>
        </w:rPr>
        <w:t>(პროგრამული კოდი 35 01 01)</w:t>
      </w:r>
      <w:r w:rsidR="007017A4" w:rsidRPr="007017A4">
        <w:rPr>
          <w:rFonts w:ascii="Sylfaen" w:hAnsi="Sylfaen"/>
          <w:szCs w:val="22"/>
          <w:lang w:val="ka-GE"/>
        </w:rPr>
        <w:t xml:space="preserve"> ფარგლებში. </w:t>
      </w: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 w:rsidRPr="007017A4">
        <w:rPr>
          <w:rFonts w:ascii="Sylfaen" w:hAnsi="Sylfaen"/>
          <w:szCs w:val="22"/>
          <w:lang w:val="ka-GE"/>
        </w:rPr>
        <w:t>შესყიდვის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7017A4" w:rsidRPr="007017A4" w:rsidRDefault="007017A4" w:rsidP="007017A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2C0B33" w:rsidRDefault="002C0B33" w:rsidP="007017A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2C0B33" w:rsidRDefault="002C0B33" w:rsidP="007017A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7017A4" w:rsidRPr="007017A4" w:rsidRDefault="007017A4" w:rsidP="007017A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  <w:r w:rsidRPr="007017A4">
        <w:rPr>
          <w:rFonts w:ascii="Sylfaen" w:hAnsi="Sylfaen"/>
          <w:szCs w:val="22"/>
          <w:lang w:val="ka-GE"/>
        </w:rPr>
        <w:lastRenderedPageBreak/>
        <w:t xml:space="preserve">3. </w:t>
      </w:r>
      <w:r w:rsidRPr="007017A4">
        <w:rPr>
          <w:rFonts w:ascii="Sylfaen" w:hAnsi="Sylfaen"/>
          <w:b/>
          <w:szCs w:val="22"/>
          <w:lang w:val="ka-GE"/>
        </w:rPr>
        <w:t>პროექტის მოსალოდნელი შედეგები</w:t>
      </w: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 w:cs="Sylfaen"/>
          <w:bCs/>
          <w:color w:val="000000"/>
          <w:szCs w:val="22"/>
          <w:lang w:val="ka-GE"/>
        </w:rPr>
      </w:pP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 w:rsidRPr="007017A4">
        <w:rPr>
          <w:rFonts w:ascii="Sylfaen" w:hAnsi="Sylfaen" w:cs="Sylfaen"/>
          <w:bCs/>
          <w:color w:val="000000"/>
          <w:szCs w:val="22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2C0B33">
        <w:rPr>
          <w:rFonts w:ascii="Sylfaen" w:hAnsi="Sylfaen" w:cs="Sylfaen"/>
          <w:bCs/>
          <w:color w:val="000000"/>
          <w:szCs w:val="22"/>
          <w:lang w:val="ka-GE"/>
        </w:rPr>
        <w:t>ში</w:t>
      </w:r>
      <w:r w:rsidRPr="007017A4">
        <w:rPr>
          <w:rFonts w:ascii="Sylfaen" w:hAnsi="Sylfaen" w:cs="Sylfaen"/>
          <w:bCs/>
          <w:color w:val="000000"/>
          <w:szCs w:val="22"/>
          <w:lang w:val="ka-GE"/>
        </w:rPr>
        <w:t xml:space="preserve"> </w:t>
      </w:r>
      <w:r w:rsidR="002C0B33">
        <w:rPr>
          <w:rFonts w:ascii="Sylfaen" w:hAnsi="Sylfaen"/>
          <w:szCs w:val="22"/>
          <w:lang w:val="ka-GE"/>
        </w:rPr>
        <w:t>სამუშაო პროცესის შეუფერხებელი ფუნქციონირებ</w:t>
      </w:r>
      <w:r w:rsidR="003F375D">
        <w:rPr>
          <w:rFonts w:ascii="Sylfaen" w:hAnsi="Sylfaen"/>
          <w:color w:val="000000"/>
          <w:szCs w:val="22"/>
          <w:lang w:val="ka-GE"/>
        </w:rPr>
        <w:t xml:space="preserve">ა. </w:t>
      </w: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</w:p>
    <w:p w:rsidR="007017A4" w:rsidRPr="007017A4" w:rsidRDefault="007017A4" w:rsidP="007017A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7017A4" w:rsidRPr="007017A4" w:rsidRDefault="007017A4" w:rsidP="007017A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  <w:r w:rsidRPr="007017A4">
        <w:rPr>
          <w:rFonts w:ascii="Sylfaen" w:hAnsi="Sylfaen"/>
          <w:szCs w:val="22"/>
          <w:lang w:val="ka-GE"/>
        </w:rPr>
        <w:t xml:space="preserve">4. </w:t>
      </w:r>
      <w:r w:rsidRPr="007017A4">
        <w:rPr>
          <w:rFonts w:ascii="Sylfaen" w:hAnsi="Sylfaen"/>
          <w:b/>
          <w:szCs w:val="22"/>
          <w:lang w:val="ka-GE"/>
        </w:rPr>
        <w:t xml:space="preserve">პროექტის განხორციელების ვადები </w:t>
      </w: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  <w:r w:rsidRPr="007017A4">
        <w:rPr>
          <w:rFonts w:ascii="Sylfaen" w:hAnsi="Sylfaen"/>
          <w:szCs w:val="22"/>
          <w:lang w:val="ka-GE"/>
        </w:rPr>
        <w:t>წარმოდგენილი განკარგულების პროექტით განსაზღვრული შესყიდვისათვის სატენდერო პროცედურები განხორციელდება 201</w:t>
      </w:r>
      <w:r w:rsidR="002C0B33">
        <w:rPr>
          <w:rFonts w:ascii="Sylfaen" w:hAnsi="Sylfaen"/>
          <w:szCs w:val="22"/>
          <w:lang w:val="ka-GE"/>
        </w:rPr>
        <w:t>8</w:t>
      </w:r>
      <w:r w:rsidRPr="007017A4">
        <w:rPr>
          <w:rFonts w:ascii="Sylfaen" w:hAnsi="Sylfaen"/>
          <w:szCs w:val="22"/>
          <w:lang w:val="ka-GE"/>
        </w:rPr>
        <w:t xml:space="preserve"> წლის </w:t>
      </w:r>
      <w:r w:rsidR="002C0B33">
        <w:rPr>
          <w:rFonts w:ascii="Sylfaen" w:hAnsi="Sylfaen"/>
          <w:szCs w:val="22"/>
          <w:lang w:val="ka-GE"/>
        </w:rPr>
        <w:t>მაის</w:t>
      </w:r>
      <w:r w:rsidR="003F375D">
        <w:rPr>
          <w:rFonts w:ascii="Sylfaen" w:hAnsi="Sylfaen"/>
          <w:szCs w:val="22"/>
          <w:lang w:val="ka-GE"/>
        </w:rPr>
        <w:t>ს</w:t>
      </w:r>
      <w:r w:rsidR="00535385">
        <w:rPr>
          <w:rFonts w:ascii="Sylfaen" w:hAnsi="Sylfaen"/>
          <w:szCs w:val="22"/>
          <w:lang w:val="ka-GE"/>
        </w:rPr>
        <w:t xml:space="preserve">-ივნისში. </w:t>
      </w: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/>
          <w:szCs w:val="22"/>
          <w:lang w:val="ka-GE"/>
        </w:rPr>
      </w:pPr>
    </w:p>
    <w:p w:rsidR="007017A4" w:rsidRPr="007017A4" w:rsidRDefault="007017A4" w:rsidP="007017A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7017A4" w:rsidRPr="007017A4" w:rsidRDefault="007017A4" w:rsidP="007017A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b/>
          <w:szCs w:val="22"/>
          <w:lang w:val="ka-GE"/>
        </w:rPr>
      </w:pPr>
      <w:r w:rsidRPr="007017A4">
        <w:rPr>
          <w:rFonts w:ascii="Sylfaen" w:hAnsi="Sylfaen"/>
          <w:szCs w:val="22"/>
          <w:lang w:val="ka-GE"/>
        </w:rPr>
        <w:t xml:space="preserve">5. </w:t>
      </w:r>
      <w:r w:rsidRPr="007017A4">
        <w:rPr>
          <w:rFonts w:ascii="Sylfaen" w:hAnsi="Sylfaen"/>
          <w:b/>
          <w:szCs w:val="22"/>
          <w:lang w:val="ka-GE"/>
        </w:rPr>
        <w:t>პროექტის ავტორი და წარმდგენი</w:t>
      </w:r>
    </w:p>
    <w:p w:rsidR="007017A4" w:rsidRPr="007017A4" w:rsidRDefault="007017A4" w:rsidP="007017A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Cs w:val="22"/>
          <w:lang w:val="ka-GE"/>
        </w:rPr>
      </w:pP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/>
          <w:szCs w:val="22"/>
        </w:rPr>
      </w:pPr>
      <w:r w:rsidRPr="007017A4">
        <w:rPr>
          <w:rFonts w:ascii="Sylfaen" w:hAnsi="Sylfaen"/>
          <w:szCs w:val="22"/>
          <w:lang w:val="ka-GE"/>
        </w:rPr>
        <w:t xml:space="preserve"> პროექტის ავტორი და წარმდგენია საქართველოს შრომის, ჯანმრთელობისა და სოციალური დაცვის სამინისტრო</w:t>
      </w:r>
      <w:r w:rsidR="002C0B33">
        <w:rPr>
          <w:rFonts w:ascii="Sylfaen" w:hAnsi="Sylfaen"/>
          <w:szCs w:val="22"/>
          <w:lang w:val="ka-GE"/>
        </w:rPr>
        <w:t>.</w:t>
      </w:r>
      <w:r w:rsidRPr="007017A4">
        <w:rPr>
          <w:rFonts w:ascii="Sylfaen" w:hAnsi="Sylfaen"/>
          <w:szCs w:val="22"/>
          <w:lang w:val="ka-GE"/>
        </w:rPr>
        <w:t xml:space="preserve"> </w:t>
      </w:r>
    </w:p>
    <w:p w:rsidR="007017A4" w:rsidRPr="007017A4" w:rsidRDefault="007017A4" w:rsidP="007017A4">
      <w:pPr>
        <w:spacing w:after="0" w:line="240" w:lineRule="auto"/>
        <w:ind w:firstLine="720"/>
        <w:jc w:val="both"/>
        <w:rPr>
          <w:rFonts w:ascii="Sylfaen" w:hAnsi="Sylfaen"/>
          <w:b/>
          <w:szCs w:val="22"/>
        </w:rPr>
      </w:pPr>
    </w:p>
    <w:p w:rsidR="007017A4" w:rsidRPr="007017A4" w:rsidRDefault="007017A4" w:rsidP="007017A4">
      <w:pPr>
        <w:rPr>
          <w:szCs w:val="22"/>
        </w:rPr>
      </w:pPr>
    </w:p>
    <w:p w:rsidR="006F3FED" w:rsidRPr="007017A4" w:rsidRDefault="006F3FED" w:rsidP="006F3FED">
      <w:pPr>
        <w:spacing w:line="360" w:lineRule="auto"/>
        <w:jc w:val="both"/>
        <w:rPr>
          <w:rFonts w:ascii="Sylfaen" w:hAnsi="Sylfaen" w:cs="Sylfaen"/>
          <w:szCs w:val="22"/>
          <w:lang w:val="ka-GE"/>
        </w:rPr>
      </w:pPr>
    </w:p>
    <w:p w:rsidR="001B0176" w:rsidRPr="007017A4" w:rsidRDefault="001B0176">
      <w:pPr>
        <w:rPr>
          <w:szCs w:val="22"/>
        </w:rPr>
      </w:pPr>
    </w:p>
    <w:sectPr w:rsidR="001B0176" w:rsidRPr="007017A4" w:rsidSect="003F375D">
      <w:pgSz w:w="12240" w:h="15840"/>
      <w:pgMar w:top="567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ED"/>
    <w:rsid w:val="00020EC2"/>
    <w:rsid w:val="00166C2F"/>
    <w:rsid w:val="001B0176"/>
    <w:rsid w:val="001C5156"/>
    <w:rsid w:val="001D72D2"/>
    <w:rsid w:val="002C0B33"/>
    <w:rsid w:val="003F375D"/>
    <w:rsid w:val="00513DE0"/>
    <w:rsid w:val="00535385"/>
    <w:rsid w:val="005739D7"/>
    <w:rsid w:val="005A2C01"/>
    <w:rsid w:val="00603C6B"/>
    <w:rsid w:val="006C0C7A"/>
    <w:rsid w:val="006F3FED"/>
    <w:rsid w:val="007017A4"/>
    <w:rsid w:val="008661FF"/>
    <w:rsid w:val="009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7B29"/>
  <w15:docId w15:val="{A667C7A3-C7B2-4B47-BBDA-21464505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ED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helmoceraxml">
    <w:name w:val="khelmocera_xml"/>
    <w:basedOn w:val="Normal"/>
    <w:rsid w:val="006F3FED"/>
    <w:pPr>
      <w:spacing w:before="120" w:after="0" w:line="240" w:lineRule="atLeast"/>
    </w:pPr>
    <w:rPr>
      <w:rFonts w:ascii="Sylfaen" w:eastAsia="Sylfaen" w:hAnsi="Sylfaen"/>
      <w:b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F3F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17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E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s.procurement.gov.ge/" TargetMode="External"/><Relationship Id="rId3" Type="http://schemas.openxmlformats.org/officeDocument/2006/relationships/styles" Target="styles.xml"/><Relationship Id="rId7" Type="http://schemas.openxmlformats.org/officeDocument/2006/relationships/hyperlink" Target="https://tenders.procurement.gov.g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nders.procurement.gov.g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B292-4AED-4B41-88BC-5D7F3636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Aleksandre Mamaladze</dc:creator>
  <cp:lastModifiedBy>Irine Koberidze</cp:lastModifiedBy>
  <cp:revision>16</cp:revision>
  <cp:lastPrinted>2018-05-07T06:48:00Z</cp:lastPrinted>
  <dcterms:created xsi:type="dcterms:W3CDTF">2018-05-07T06:48:00Z</dcterms:created>
  <dcterms:modified xsi:type="dcterms:W3CDTF">2018-05-07T08:29:00Z</dcterms:modified>
</cp:coreProperties>
</file>