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13"/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981"/>
        <w:gridCol w:w="1824"/>
        <w:gridCol w:w="4455"/>
        <w:gridCol w:w="1649"/>
        <w:gridCol w:w="3096"/>
      </w:tblGrid>
      <w:tr w:rsidR="001674C3" w:rsidRPr="0048429E" w:rsidTr="009255CE">
        <w:trPr>
          <w:trHeight w:val="227"/>
        </w:trPr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3388B" w:rsidRPr="0048429E" w:rsidRDefault="00CB4D1C" w:rsidP="00E11ABC">
            <w:pPr>
              <w:tabs>
                <w:tab w:val="left" w:pos="2880"/>
                <w:tab w:val="left" w:pos="7920"/>
              </w:tabs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noProof/>
                <w:color w:val="17365D" w:themeColor="text2" w:themeShade="BF"/>
                <w:sz w:val="16"/>
                <w:szCs w:val="16"/>
              </w:rPr>
              <w:drawing>
                <wp:inline distT="0" distB="0" distL="0" distR="0">
                  <wp:extent cx="314325" cy="628650"/>
                  <wp:effectExtent l="19050" t="0" r="9525" b="0"/>
                  <wp:docPr id="1" name="Picture 87" descr="C:\Users\moris_ts\Pictures\197px-Lesser_coat_of_arms_of_Georgia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moris_ts\Pictures\197px-Lesser_coat_of_arms_of_Georgia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3388B" w:rsidRPr="0048429E" w:rsidRDefault="0043388B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სსიპ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-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სოციალური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</w:p>
          <w:p w:rsidR="0043388B" w:rsidRPr="0048429E" w:rsidRDefault="0043388B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მომსახურების</w:t>
            </w:r>
          </w:p>
          <w:p w:rsidR="0043388B" w:rsidRPr="0048429E" w:rsidRDefault="0043388B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სააგენტო</w:t>
            </w:r>
          </w:p>
        </w:tc>
        <w:tc>
          <w:tcPr>
            <w:tcW w:w="6279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43109" w:rsidRPr="0048429E" w:rsidRDefault="0043388B" w:rsidP="00E11ABC">
            <w:pPr>
              <w:spacing w:line="276" w:lineRule="auto"/>
              <w:jc w:val="center"/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  <w:lang w:val="ka-GE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ოჯახ</w:t>
            </w:r>
            <w:r w:rsidR="0014310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  <w:lang w:val="ka-GE"/>
              </w:rPr>
              <w:t>ის დეკლარაციის დანართი</w:t>
            </w:r>
          </w:p>
          <w:p w:rsidR="0043388B" w:rsidRPr="0048429E" w:rsidRDefault="00143109" w:rsidP="00E11ABC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  <w:lang w:val="ka-GE"/>
              </w:rPr>
              <w:t>(</w:t>
            </w:r>
            <w:r w:rsidR="00771A1F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მცხოვრები</w:t>
            </w:r>
            <w:r w:rsidR="00771A1F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771A1F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ბავშვების</w:t>
            </w:r>
            <w:r w:rsidR="00771A1F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(0-18 </w:t>
            </w:r>
            <w:r w:rsidR="00771A1F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წლამდე</w:t>
            </w:r>
            <w:r w:rsidR="00771A1F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771A1F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ასაკის</w:t>
            </w:r>
            <w:r w:rsidR="00771A1F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)</w:t>
            </w:r>
            <w:r w:rsidR="0043388B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43388B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დეკლარაცია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474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3388B" w:rsidRPr="0048429E" w:rsidRDefault="0043388B" w:rsidP="00E11ABC">
            <w:pPr>
              <w:pStyle w:val="Header"/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სააგენტოს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უფლებამოსილი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პირი</w:t>
            </w:r>
          </w:p>
        </w:tc>
      </w:tr>
      <w:tr w:rsidR="001674C3" w:rsidRPr="0048429E" w:rsidTr="009255CE">
        <w:trPr>
          <w:trHeight w:val="454"/>
        </w:trPr>
        <w:tc>
          <w:tcPr>
            <w:tcW w:w="840" w:type="dxa"/>
            <w:vMerge/>
            <w:tcBorders>
              <w:left w:val="nil"/>
              <w:right w:val="nil"/>
            </w:tcBorders>
            <w:vAlign w:val="center"/>
          </w:tcPr>
          <w:p w:rsidR="0043388B" w:rsidRPr="0048429E" w:rsidRDefault="0043388B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noProof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81" w:type="dxa"/>
            <w:vMerge/>
            <w:tcBorders>
              <w:left w:val="nil"/>
              <w:right w:val="nil"/>
            </w:tcBorders>
            <w:vAlign w:val="center"/>
          </w:tcPr>
          <w:p w:rsidR="0043388B" w:rsidRPr="0048429E" w:rsidRDefault="0043388B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279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3388B" w:rsidRPr="0048429E" w:rsidRDefault="0043388B" w:rsidP="00E11ABC">
            <w:pPr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43388B" w:rsidRPr="0048429E" w:rsidRDefault="0043388B" w:rsidP="00E11ABC">
            <w:pPr>
              <w:pStyle w:val="Header"/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  <w:lang w:val="en-US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კოდი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  <w:lang w:val="en-US"/>
              </w:rPr>
              <w:t>:</w:t>
            </w:r>
          </w:p>
          <w:p w:rsidR="0043388B" w:rsidRPr="0048429E" w:rsidRDefault="00061485" w:rsidP="00E11ABC">
            <w:pPr>
              <w:pStyle w:val="Header"/>
              <w:spacing w:line="276" w:lineRule="auto"/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5AC"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fldChar w:fldCharType="end"/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5AC"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fldChar w:fldCharType="end"/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5AC"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fldChar w:fldCharType="end"/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5AC"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</w:r>
            <w:r w:rsidRPr="0048429E">
              <w:rPr>
                <w:rFonts w:ascii="Sylfaen" w:hAnsi="Sylfaen" w:cs="Calibr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30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3388B" w:rsidRPr="0048429E" w:rsidRDefault="0043388B" w:rsidP="00E11ABC">
            <w:pPr>
              <w:pStyle w:val="Header"/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  <w:lang w:val="en-US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სახელი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  <w:lang w:val="en-US"/>
              </w:rPr>
              <w:t>:</w:t>
            </w:r>
          </w:p>
        </w:tc>
      </w:tr>
      <w:tr w:rsidR="001674C3" w:rsidRPr="0048429E" w:rsidTr="009255CE">
        <w:trPr>
          <w:trHeight w:val="337"/>
        </w:trPr>
        <w:tc>
          <w:tcPr>
            <w:tcW w:w="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3388B" w:rsidRPr="0048429E" w:rsidRDefault="0043388B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noProof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98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3388B" w:rsidRPr="0048429E" w:rsidRDefault="0043388B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279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3388B" w:rsidRPr="0048429E" w:rsidRDefault="0043388B" w:rsidP="00E11ABC">
            <w:pPr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3388B" w:rsidRPr="0048429E" w:rsidRDefault="0043388B" w:rsidP="00E11ABC">
            <w:pPr>
              <w:pStyle w:val="Header"/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096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:rsidR="0043388B" w:rsidRPr="0048429E" w:rsidRDefault="0043388B" w:rsidP="00E11ABC">
            <w:pPr>
              <w:pStyle w:val="Header"/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  <w:lang w:val="en-US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გვარი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  <w:lang w:val="en-US"/>
              </w:rPr>
              <w:t>:</w:t>
            </w:r>
          </w:p>
        </w:tc>
      </w:tr>
      <w:tr w:rsidR="001674C3" w:rsidRPr="0048429E" w:rsidTr="009255CE">
        <w:trPr>
          <w:trHeight w:val="258"/>
        </w:trPr>
        <w:tc>
          <w:tcPr>
            <w:tcW w:w="482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6595D" w:rsidRPr="0048429E" w:rsidRDefault="00A12623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დამტკიცებულია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საქართველოს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შრომის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ჯანმრთელობისა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და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</w:p>
          <w:p w:rsidR="00A12623" w:rsidRPr="0048429E" w:rsidRDefault="00A12623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სოციალური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დაცვის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მინისტრის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201</w:t>
            </w:r>
            <w:r w:rsidR="00D41E31"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>_</w:t>
            </w:r>
            <w:r w:rsidR="005F5572"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="005F5572"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წლის</w:t>
            </w:r>
            <w:r w:rsidR="005F5572"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N</w:t>
            </w:r>
            <w:r w:rsidR="00D41E31"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>_____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ბრძანებით</w:t>
            </w:r>
          </w:p>
        </w:tc>
        <w:tc>
          <w:tcPr>
            <w:tcW w:w="627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A12623" w:rsidRPr="0048429E" w:rsidRDefault="00A12623" w:rsidP="00E11ABC">
            <w:pPr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12623" w:rsidRPr="0048429E" w:rsidRDefault="00A12623" w:rsidP="00E11ABC">
            <w:pPr>
              <w:pStyle w:val="Header"/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096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A12623" w:rsidRPr="0048429E" w:rsidRDefault="00A12623" w:rsidP="00E11ABC">
            <w:pPr>
              <w:pStyle w:val="Header"/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</w:p>
        </w:tc>
      </w:tr>
      <w:tr w:rsidR="001674C3" w:rsidRPr="0048429E" w:rsidTr="009255CE">
        <w:trPr>
          <w:trHeight w:val="113"/>
        </w:trPr>
        <w:tc>
          <w:tcPr>
            <w:tcW w:w="482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12623" w:rsidRPr="0048429E" w:rsidRDefault="00A12623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A12623" w:rsidRPr="0048429E" w:rsidRDefault="00A12623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55CE" w:rsidRPr="0048429E" w:rsidRDefault="009255CE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 xml:space="preserve">                                             </w:t>
            </w:r>
          </w:p>
          <w:p w:rsidR="00A12623" w:rsidRPr="0048429E" w:rsidRDefault="009255CE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 xml:space="preserve">             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 xml:space="preserve">                            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ოჯახის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საიდენტიფიკაციო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კოდი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:     </w: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r>
            <w:r w:rsidR="00061485"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48429E" w:rsidTr="009255CE">
        <w:trPr>
          <w:trHeight w:val="386"/>
        </w:trPr>
        <w:tc>
          <w:tcPr>
            <w:tcW w:w="158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55CE" w:rsidRPr="0048429E" w:rsidRDefault="009255CE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საჭირო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ინფორმაცია</w:t>
            </w:r>
          </w:p>
        </w:tc>
      </w:tr>
      <w:tr w:rsidR="001674C3" w:rsidRPr="0048429E" w:rsidTr="009255CE">
        <w:trPr>
          <w:trHeight w:val="269"/>
        </w:trPr>
        <w:tc>
          <w:tcPr>
            <w:tcW w:w="15845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5CE" w:rsidRPr="0048429E" w:rsidRDefault="009255CE" w:rsidP="009255CE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ind w:firstLine="317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ოჯახში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მცხოვრები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ბავშვების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დეკლარაციის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შევსების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მიზანია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,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შეფასდეს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ოჯახში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მცხოვრები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ბავშვ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ებ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)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ის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საჭიროებები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რომ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მოხდეს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შესაბამისი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მხარდაჭერის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აღმოჩენა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ბავშვ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ებ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)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ისთვის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 xml:space="preserve">. </w:t>
            </w:r>
          </w:p>
        </w:tc>
      </w:tr>
    </w:tbl>
    <w:tbl>
      <w:tblPr>
        <w:tblpPr w:leftFromText="180" w:rightFromText="180" w:vertAnchor="page" w:horzAnchor="page" w:tblpX="550" w:tblpY="396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890"/>
        <w:gridCol w:w="1440"/>
        <w:gridCol w:w="900"/>
        <w:gridCol w:w="900"/>
        <w:gridCol w:w="1980"/>
        <w:gridCol w:w="2430"/>
        <w:gridCol w:w="2520"/>
        <w:gridCol w:w="1980"/>
        <w:gridCol w:w="1080"/>
        <w:gridCol w:w="8"/>
      </w:tblGrid>
      <w:tr w:rsidR="0048429E" w:rsidRPr="001674C3" w:rsidTr="0048429E">
        <w:trPr>
          <w:trHeight w:val="381"/>
        </w:trPr>
        <w:tc>
          <w:tcPr>
            <w:tcW w:w="715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29E" w:rsidRPr="001674C3" w:rsidRDefault="0048429E" w:rsidP="0048429E">
            <w:pPr>
              <w:spacing w:line="276" w:lineRule="auto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br w:type="page"/>
            </w: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A1.</w:t>
            </w:r>
          </w:p>
        </w:tc>
        <w:tc>
          <w:tcPr>
            <w:tcW w:w="15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429E" w:rsidRPr="001674C3" w:rsidRDefault="0048429E" w:rsidP="0048429E"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ოჯახში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მცხოვრები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ბავშვების</w:t>
            </w:r>
            <w:r w:rsidRPr="0048429E">
              <w:rPr>
                <w:rFonts w:ascii="Sylfaen" w:hAnsi="Sylfaen" w:cs="Helvetica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და</w:t>
            </w:r>
            <w:r w:rsidRPr="0048429E">
              <w:rPr>
                <w:rFonts w:ascii="Sylfaen" w:hAnsi="Sylfaen" w:cs="Helvetica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მათი</w:t>
            </w:r>
            <w:r w:rsidRPr="0048429E">
              <w:rPr>
                <w:rFonts w:ascii="Sylfaen" w:hAnsi="Sylfaen" w:cs="Helvetica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მშობლების</w:t>
            </w:r>
            <w:r w:rsidRPr="0048429E">
              <w:rPr>
                <w:rFonts w:ascii="Sylfaen" w:hAnsi="Sylfaen" w:cs="Helvetica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ბიოგრაფიული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მონაცემები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ივსება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ასაკის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კლების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რიგითობით</w:t>
            </w:r>
          </w:p>
        </w:tc>
      </w:tr>
      <w:tr w:rsidR="001674C3" w:rsidRPr="001674C3" w:rsidTr="0048429E">
        <w:trPr>
          <w:gridAfter w:val="1"/>
          <w:wAfter w:w="8" w:type="dxa"/>
          <w:trHeight w:val="1363"/>
        </w:trPr>
        <w:tc>
          <w:tcPr>
            <w:tcW w:w="715" w:type="dxa"/>
            <w:tcBorders>
              <w:right w:val="dashSmallGap" w:sz="4" w:space="0" w:color="auto"/>
            </w:tcBorders>
            <w:shd w:val="clear" w:color="auto" w:fill="BFBFBF"/>
            <w:vAlign w:val="center"/>
          </w:tcPr>
          <w:p w:rsidR="00BE1E79" w:rsidRPr="001674C3" w:rsidRDefault="006A162A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 xml:space="preserve">1. </w:t>
            </w:r>
            <w:r w:rsidR="00BE1E79"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N</w:t>
            </w:r>
          </w:p>
        </w:tc>
        <w:tc>
          <w:tcPr>
            <w:tcW w:w="1890" w:type="dxa"/>
            <w:tcBorders>
              <w:top w:val="single" w:sz="8" w:space="0" w:color="auto"/>
              <w:right w:val="dashSmallGap" w:sz="4" w:space="0" w:color="auto"/>
            </w:tcBorders>
            <w:shd w:val="clear" w:color="auto" w:fill="BFBFBF"/>
          </w:tcPr>
          <w:p w:rsidR="00BE1E79" w:rsidRPr="0048429E" w:rsidRDefault="00BE1E79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  <w:p w:rsidR="00BE1E79" w:rsidRPr="0048429E" w:rsidRDefault="00BE1E79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  <w:p w:rsidR="00BE1E79" w:rsidRPr="0048429E" w:rsidRDefault="006A162A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2.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ბავშვის გვარი</w:t>
            </w:r>
          </w:p>
          <w:p w:rsidR="00BE1E79" w:rsidRPr="0048429E" w:rsidRDefault="00BE1E79" w:rsidP="0048429E">
            <w:pPr>
              <w:spacing w:line="276" w:lineRule="auto"/>
              <w:jc w:val="center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</w:p>
          <w:p w:rsidR="00BE1E79" w:rsidRPr="0048429E" w:rsidRDefault="00BE1E79" w:rsidP="0048429E">
            <w:pPr>
              <w:tabs>
                <w:tab w:val="left" w:pos="1037"/>
              </w:tabs>
              <w:spacing w:line="276" w:lineRule="auto"/>
              <w:ind w:left="-43" w:right="-320"/>
              <w:jc w:val="center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dashSmallGap" w:sz="4" w:space="0" w:color="auto"/>
            </w:tcBorders>
            <w:shd w:val="clear" w:color="auto" w:fill="BFBFBF"/>
          </w:tcPr>
          <w:p w:rsidR="00BE1E79" w:rsidRPr="0048429E" w:rsidRDefault="00BE1E79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  <w:p w:rsidR="00BE1E79" w:rsidRPr="0048429E" w:rsidRDefault="00BE1E79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  <w:p w:rsidR="00BE1E79" w:rsidRPr="0048429E" w:rsidRDefault="006A162A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  <w:lang w:val="de-AT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3.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ბავშვის სახელი</w:t>
            </w:r>
          </w:p>
        </w:tc>
        <w:tc>
          <w:tcPr>
            <w:tcW w:w="90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E1E79" w:rsidRPr="0048429E" w:rsidRDefault="006A162A" w:rsidP="0048429E">
            <w:pPr>
              <w:spacing w:line="276" w:lineRule="auto"/>
              <w:ind w:right="-144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4.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ბავშვის სქესი</w:t>
            </w:r>
          </w:p>
          <w:p w:rsidR="00BE1E79" w:rsidRPr="0048429E" w:rsidRDefault="00BE1E79" w:rsidP="0048429E">
            <w:pPr>
              <w:spacing w:line="276" w:lineRule="auto"/>
              <w:ind w:right="-144"/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>1=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მდედრ</w:t>
            </w:r>
          </w:p>
          <w:p w:rsidR="00BE1E79" w:rsidRPr="0048429E" w:rsidRDefault="00BE1E79" w:rsidP="0048429E">
            <w:pPr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>2=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მამრ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E1E79" w:rsidRPr="0048429E" w:rsidRDefault="006A162A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5.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ბავშვის ასაკი</w:t>
            </w:r>
          </w:p>
        </w:tc>
        <w:tc>
          <w:tcPr>
            <w:tcW w:w="198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E1E79" w:rsidRPr="0048429E" w:rsidRDefault="006A162A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6.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ბავშვის დაბადების</w:t>
            </w:r>
            <w:r w:rsidR="00BE1E79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თარიღი</w:t>
            </w:r>
          </w:p>
          <w:p w:rsidR="00BE1E79" w:rsidRPr="0048429E" w:rsidRDefault="00BE1E79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რიცხვი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თვე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წელი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E1E79" w:rsidRPr="0048429E" w:rsidRDefault="006A162A" w:rsidP="0048429E">
            <w:pPr>
              <w:spacing w:line="276" w:lineRule="auto"/>
              <w:jc w:val="center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  <w:lang w:val="de-AT"/>
              </w:rPr>
              <w:t>7.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  <w:lang w:val="de-AT"/>
              </w:rPr>
              <w:t>ბავშვის პირადი</w:t>
            </w:r>
            <w:r w:rsidR="00BE1E79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  <w:lang w:val="de-AT"/>
              </w:rPr>
              <w:t>ნომერი</w:t>
            </w:r>
          </w:p>
        </w:tc>
        <w:tc>
          <w:tcPr>
            <w:tcW w:w="252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BE1E79" w:rsidRPr="0048429E" w:rsidRDefault="00BE1E79" w:rsidP="0048429E">
            <w:pPr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</w:p>
          <w:p w:rsidR="00BE1E79" w:rsidRPr="0048429E" w:rsidRDefault="006A162A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8.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მშობლები</w:t>
            </w:r>
          </w:p>
          <w:p w:rsidR="00BE1E79" w:rsidRPr="0048429E" w:rsidRDefault="00BE1E79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მიუთითეთ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მათი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პირადი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ნომერი</w:t>
            </w:r>
          </w:p>
        </w:tc>
        <w:tc>
          <w:tcPr>
            <w:tcW w:w="1980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E1E79" w:rsidRPr="0048429E" w:rsidRDefault="006A162A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9.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დაბადების</w:t>
            </w:r>
            <w:r w:rsidR="00BE1E79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თარიღი</w:t>
            </w:r>
          </w:p>
          <w:p w:rsidR="00BE1E79" w:rsidRPr="0048429E" w:rsidRDefault="00BE1E79" w:rsidP="0048429E">
            <w:pPr>
              <w:spacing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რიცხვი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თვე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წელი</w:t>
            </w:r>
            <w:r w:rsidRPr="0048429E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BE1E79" w:rsidRPr="0048429E" w:rsidRDefault="006A162A" w:rsidP="0048429E">
            <w:pPr>
              <w:ind w:right="72"/>
              <w:jc w:val="center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  <w:lang w:val="ka-GE"/>
              </w:rPr>
              <w:t>10.</w:t>
            </w:r>
            <w:r w:rsidR="00EF58A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  <w:lang w:val="ka-GE"/>
              </w:rPr>
              <w:t>ბ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ავშვი დაესწრო</w:t>
            </w:r>
            <w:r w:rsidR="00BE1E79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E1E79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დეკლარიაციის შევსებას</w:t>
            </w:r>
          </w:p>
          <w:p w:rsidR="00BE1E79" w:rsidRPr="0048429E" w:rsidRDefault="00BE1E79" w:rsidP="0048429E">
            <w:pPr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</w:p>
          <w:p w:rsidR="00BE1E79" w:rsidRPr="0048429E" w:rsidRDefault="00BE1E79" w:rsidP="0048429E">
            <w:pPr>
              <w:jc w:val="center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</w:p>
        </w:tc>
      </w:tr>
      <w:tr w:rsidR="001674C3" w:rsidRPr="001674C3" w:rsidTr="0048429E">
        <w:trPr>
          <w:gridAfter w:val="1"/>
          <w:wAfter w:w="8" w:type="dxa"/>
          <w:trHeight w:val="504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30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2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spacing w:line="360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57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360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04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spacing w:line="360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04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360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04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spacing w:line="360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04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7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04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8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04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9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  <w:tr w:rsidR="001674C3" w:rsidRPr="001674C3" w:rsidTr="0048429E">
        <w:trPr>
          <w:gridAfter w:val="1"/>
          <w:wAfter w:w="8" w:type="dxa"/>
          <w:trHeight w:val="504"/>
        </w:trPr>
        <w:tc>
          <w:tcPr>
            <w:tcW w:w="71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spacing w:line="276" w:lineRule="auto"/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10</w:t>
            </w: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BE1E79" w:rsidP="0048429E">
            <w:pPr>
              <w:spacing w:line="276" w:lineRule="auto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BE1E79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BE1E79" w:rsidRPr="001674C3" w:rsidRDefault="00061485" w:rsidP="0048429E">
            <w:pPr>
              <w:spacing w:line="276" w:lineRule="auto"/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  <w:lang w:val="de-AT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BE1E79" w:rsidRPr="001674C3" w:rsidRDefault="00061485" w:rsidP="0048429E">
            <w:pPr>
              <w:jc w:val="center"/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E79"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fldChar w:fldCharType="end"/>
            </w:r>
          </w:p>
        </w:tc>
      </w:tr>
    </w:tbl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</w:rPr>
      </w:pPr>
    </w:p>
    <w:p w:rsidR="009F3AA0" w:rsidRPr="001674C3" w:rsidRDefault="005D6855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  <w:r w:rsidRPr="001674C3"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  <w:br w:type="page"/>
      </w:r>
    </w:p>
    <w:p w:rsidR="005D6855" w:rsidRPr="001674C3" w:rsidRDefault="005D6855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tbl>
      <w:tblPr>
        <w:tblW w:w="5528" w:type="pct"/>
        <w:tblInd w:w="-8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4" w:type="dxa"/>
        </w:tblCellMar>
        <w:tblLook w:val="01E0" w:firstRow="1" w:lastRow="1" w:firstColumn="1" w:lastColumn="1" w:noHBand="0" w:noVBand="0"/>
      </w:tblPr>
      <w:tblGrid>
        <w:gridCol w:w="1359"/>
        <w:gridCol w:w="2187"/>
        <w:gridCol w:w="630"/>
        <w:gridCol w:w="751"/>
        <w:gridCol w:w="510"/>
        <w:gridCol w:w="516"/>
        <w:gridCol w:w="507"/>
        <w:gridCol w:w="525"/>
        <w:gridCol w:w="507"/>
        <w:gridCol w:w="498"/>
        <w:gridCol w:w="510"/>
        <w:gridCol w:w="498"/>
        <w:gridCol w:w="507"/>
        <w:gridCol w:w="507"/>
        <w:gridCol w:w="5439"/>
      </w:tblGrid>
      <w:tr w:rsidR="001674C3" w:rsidRPr="0048429E" w:rsidTr="0048429E">
        <w:trPr>
          <w:gridBefore w:val="2"/>
          <w:wBefore w:w="1147" w:type="pct"/>
          <w:cantSplit/>
          <w:trHeight w:hRule="exact" w:val="536"/>
        </w:trPr>
        <w:tc>
          <w:tcPr>
            <w:tcW w:w="204" w:type="pct"/>
            <w:vMerge w:val="restart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ოჯახის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წევრი</w:t>
            </w:r>
          </w:p>
        </w:tc>
        <w:tc>
          <w:tcPr>
            <w:tcW w:w="243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>N</w:t>
            </w:r>
          </w:p>
        </w:tc>
        <w:tc>
          <w:tcPr>
            <w:tcW w:w="165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7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4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70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4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1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5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7</w:t>
            </w:r>
          </w:p>
        </w:tc>
        <w:tc>
          <w:tcPr>
            <w:tcW w:w="161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8</w:t>
            </w:r>
          </w:p>
        </w:tc>
        <w:tc>
          <w:tcPr>
            <w:tcW w:w="164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9</w:t>
            </w:r>
          </w:p>
        </w:tc>
        <w:tc>
          <w:tcPr>
            <w:tcW w:w="164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10</w:t>
            </w:r>
          </w:p>
        </w:tc>
        <w:tc>
          <w:tcPr>
            <w:tcW w:w="1760" w:type="pct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C4685E" w:rsidP="00E11ABC">
            <w:pPr>
              <w:spacing w:line="276" w:lineRule="auto"/>
              <w:ind w:left="113" w:right="113"/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</w:tr>
      <w:tr w:rsidR="001674C3" w:rsidRPr="0048429E" w:rsidTr="0048429E">
        <w:trPr>
          <w:gridBefore w:val="2"/>
          <w:wBefore w:w="1147" w:type="pct"/>
          <w:cantSplit/>
          <w:trHeight w:val="859"/>
        </w:trPr>
        <w:tc>
          <w:tcPr>
            <w:tcW w:w="204" w:type="pct"/>
            <w:vMerge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43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textDirection w:val="btLr"/>
            <w:vAlign w:val="center"/>
          </w:tcPr>
          <w:p w:rsidR="00C4685E" w:rsidRPr="0048429E" w:rsidRDefault="00EB5D64" w:rsidP="00E11ABC">
            <w:pPr>
              <w:spacing w:line="276" w:lineRule="auto"/>
              <w:ind w:left="113" w:right="113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 xml:space="preserve">ბავშვის </w:t>
            </w:r>
            <w:r w:rsidR="00C4685E"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სახელი</w:t>
            </w:r>
          </w:p>
        </w:tc>
        <w:tc>
          <w:tcPr>
            <w:tcW w:w="165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7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4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70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4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1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5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1" w:type="pct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4" w:type="pct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4" w:type="pct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760" w:type="pct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tabs>
                <w:tab w:val="left" w:pos="1043"/>
              </w:tabs>
              <w:spacing w:line="276" w:lineRule="auto"/>
              <w:ind w:left="169"/>
              <w:jc w:val="center"/>
              <w:rPr>
                <w:rFonts w:ascii="Sylfaen" w:hAnsi="Sylfaen"/>
                <w:b/>
                <w:color w:val="17365D" w:themeColor="text2" w:themeShade="BF"/>
                <w:sz w:val="18"/>
                <w:szCs w:val="18"/>
                <w:lang w:val="de-AT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lang w:val="de-AT"/>
              </w:rPr>
              <w:t>თუ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  <w:lang w:val="de-AT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ოჯახის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ზრდასრულ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წევრს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u w:val="single"/>
              </w:rPr>
              <w:t>აქვს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ოფიციალური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დამადასტურებული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დოკუმენტი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მშობლობის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>/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მზრუნველობის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/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მეურვეობის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შესახებ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  <w:lang w:val="de-AT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lang w:val="de-AT"/>
              </w:rPr>
              <w:t>აუცილებლად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  <w:lang w:val="de-AT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lang w:val="de-AT"/>
              </w:rPr>
              <w:t>მიუთითედ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  <w:lang w:val="de-AT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lang w:val="de-AT"/>
              </w:rPr>
              <w:t>დოკუმენტის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  <w:lang w:val="de-AT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lang w:val="de-AT"/>
              </w:rPr>
              <w:t>ტიპი</w:t>
            </w:r>
          </w:p>
          <w:p w:rsidR="00C4685E" w:rsidRPr="0048429E" w:rsidRDefault="00C4685E" w:rsidP="00E11ABC">
            <w:pPr>
              <w:spacing w:line="276" w:lineRule="auto"/>
              <w:ind w:left="164"/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</w:p>
        </w:tc>
      </w:tr>
      <w:tr w:rsidR="001674C3" w:rsidRPr="0048429E" w:rsidTr="0048429E">
        <w:trPr>
          <w:cantSplit/>
          <w:trHeight w:val="328"/>
        </w:trPr>
        <w:tc>
          <w:tcPr>
            <w:tcW w:w="440" w:type="pct"/>
            <w:tcBorders>
              <w:left w:val="single" w:sz="2" w:space="0" w:color="auto"/>
              <w:bottom w:val="dashSmallGap" w:sz="4" w:space="0" w:color="auto"/>
              <w:right w:val="nil"/>
            </w:tcBorders>
            <w:shd w:val="clear" w:color="auto" w:fill="BFBFBF"/>
            <w:vAlign w:val="center"/>
          </w:tcPr>
          <w:p w:rsidR="00C4685E" w:rsidRPr="0048429E" w:rsidRDefault="00C4685E" w:rsidP="00E11ABC">
            <w:pPr>
              <w:spacing w:line="276" w:lineRule="auto"/>
              <w:ind w:left="157" w:right="-311"/>
              <w:rPr>
                <w:rFonts w:ascii="Sylfaen" w:hAnsi="Sylfaen"/>
                <w:b/>
                <w:noProof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A2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  <w:t>.</w:t>
            </w:r>
          </w:p>
        </w:tc>
        <w:tc>
          <w:tcPr>
            <w:tcW w:w="708" w:type="pct"/>
            <w:tcBorders>
              <w:left w:val="nil"/>
              <w:bottom w:val="dashSmallGap" w:sz="4" w:space="0" w:color="auto"/>
            </w:tcBorders>
            <w:shd w:val="clear" w:color="auto" w:fill="BFBFBF"/>
            <w:vAlign w:val="center"/>
          </w:tcPr>
          <w:p w:rsidR="00C4685E" w:rsidRPr="0048429E" w:rsidRDefault="00C4685E" w:rsidP="00E11ABC">
            <w:pPr>
              <w:tabs>
                <w:tab w:val="left" w:pos="7920"/>
              </w:tabs>
              <w:spacing w:line="276" w:lineRule="auto"/>
              <w:ind w:left="141" w:right="-298"/>
              <w:rPr>
                <w:rFonts w:ascii="Sylfaen" w:hAnsi="Sylfaen"/>
                <w:b/>
                <w:noProof/>
                <w:color w:val="17365D" w:themeColor="text2" w:themeShade="BF"/>
                <w:sz w:val="18"/>
                <w:szCs w:val="18"/>
                <w:lang w:val="de-AT"/>
              </w:rPr>
            </w:pPr>
            <w:r w:rsidRPr="0048429E">
              <w:rPr>
                <w:rFonts w:ascii="Sylfaen" w:eastAsia="Helvetica" w:hAnsi="Sylfaen" w:cs="Helvetica"/>
                <w:b/>
                <w:noProof/>
                <w:color w:val="17365D" w:themeColor="text2" w:themeShade="BF"/>
                <w:sz w:val="18"/>
                <w:szCs w:val="18"/>
              </w:rPr>
              <w:t>ნათესაური</w:t>
            </w:r>
            <w:r w:rsidRPr="0048429E">
              <w:rPr>
                <w:rFonts w:ascii="Sylfaen" w:hAnsi="Sylfaen"/>
                <w:b/>
                <w:noProof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noProof/>
                <w:color w:val="17365D" w:themeColor="text2" w:themeShade="BF"/>
                <w:sz w:val="18"/>
                <w:szCs w:val="18"/>
              </w:rPr>
              <w:t>მიმართება</w:t>
            </w:r>
            <w:r w:rsidRPr="0048429E">
              <w:rPr>
                <w:rFonts w:ascii="Sylfaen" w:hAnsi="Sylfaen"/>
                <w:b/>
                <w:noProof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noProof/>
                <w:color w:val="17365D" w:themeColor="text2" w:themeShade="BF"/>
                <w:sz w:val="18"/>
                <w:szCs w:val="18"/>
                <w:lang w:val="de-AT"/>
              </w:rPr>
              <w:t>მზრუნველთან</w:t>
            </w:r>
          </w:p>
        </w:tc>
        <w:tc>
          <w:tcPr>
            <w:tcW w:w="204" w:type="pct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tabs>
                <w:tab w:val="left" w:pos="7920"/>
              </w:tabs>
              <w:spacing w:line="276" w:lineRule="auto"/>
              <w:ind w:left="-144"/>
              <w:rPr>
                <w:rFonts w:ascii="Sylfaen" w:hAnsi="Sylfaen"/>
                <w:noProof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tabs>
                <w:tab w:val="left" w:pos="7920"/>
              </w:tabs>
              <w:spacing w:line="276" w:lineRule="auto"/>
              <w:ind w:left="-144"/>
              <w:rPr>
                <w:rFonts w:ascii="Sylfaen" w:hAnsi="Sylfaen"/>
                <w:noProof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7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4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70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4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1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1" w:type="pct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4" w:type="pct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4" w:type="pct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760" w:type="pct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</w:p>
        </w:tc>
      </w:tr>
      <w:tr w:rsidR="001674C3" w:rsidRPr="0048429E" w:rsidTr="0048429E">
        <w:trPr>
          <w:cantSplit/>
          <w:trHeight w:val="364"/>
        </w:trPr>
        <w:tc>
          <w:tcPr>
            <w:tcW w:w="1594" w:type="pct"/>
            <w:gridSpan w:val="4"/>
            <w:tcBorders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ind w:left="204" w:right="136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შვილი</w:t>
            </w:r>
          </w:p>
        </w:tc>
        <w:tc>
          <w:tcPr>
            <w:tcW w:w="165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7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4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70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4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5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4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64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4685E" w:rsidRPr="0048429E" w:rsidRDefault="00C4685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sdt>
          <w:sdtPr>
            <w:rPr>
              <w:rFonts w:ascii="Sylfaen" w:hAnsi="Sylfaen" w:cs="Tahoma"/>
              <w:bCs/>
              <w:color w:val="17365D" w:themeColor="text2" w:themeShade="BF"/>
              <w:sz w:val="18"/>
              <w:szCs w:val="18"/>
            </w:rPr>
            <w:id w:val="1312450877"/>
          </w:sdtPr>
          <w:sdtEndPr/>
          <w:sdtContent>
            <w:tc>
              <w:tcPr>
                <w:tcW w:w="1760" w:type="pct"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C4685E" w:rsidRPr="0048429E" w:rsidRDefault="00061485" w:rsidP="0048429E">
                <w:pPr>
                  <w:ind w:firstLine="166"/>
                  <w:rPr>
                    <w:rFonts w:ascii="Sylfaen" w:hAnsi="Sylfaen"/>
                    <w:color w:val="17365D" w:themeColor="text2" w:themeShade="BF"/>
                    <w:sz w:val="18"/>
                    <w:szCs w:val="18"/>
                  </w:rPr>
                </w:pPr>
                <w:r w:rsidRPr="0048429E">
                  <w:rPr>
                    <w:rFonts w:ascii="Sylfaen" w:hAnsi="Sylfaen" w:cs="Tahoma"/>
                    <w:bCs/>
                    <w:color w:val="17365D" w:themeColor="text2" w:themeShade="BF"/>
                    <w:sz w:val="18"/>
                    <w:szCs w:val="1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 w:rsidR="00143109" w:rsidRPr="0048429E">
                  <w:rPr>
                    <w:rFonts w:ascii="Sylfaen" w:hAnsi="Sylfaen" w:cs="Tahoma"/>
                    <w:bCs/>
                    <w:color w:val="17365D" w:themeColor="text2" w:themeShade="BF"/>
                    <w:sz w:val="18"/>
                    <w:szCs w:val="18"/>
                  </w:rPr>
                  <w:instrText xml:space="preserve"> FORMCHECKBOX </w:instrText>
                </w:r>
                <w:r w:rsidRPr="0048429E">
                  <w:rPr>
                    <w:rFonts w:ascii="Sylfaen" w:hAnsi="Sylfaen" w:cs="Tahoma"/>
                    <w:bCs/>
                    <w:color w:val="17365D" w:themeColor="text2" w:themeShade="BF"/>
                    <w:sz w:val="18"/>
                    <w:szCs w:val="18"/>
                  </w:rPr>
                </w:r>
                <w:r w:rsidRPr="0048429E">
                  <w:rPr>
                    <w:rFonts w:ascii="Sylfaen" w:hAnsi="Sylfaen" w:cs="Tahoma"/>
                    <w:bCs/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bookmarkEnd w:id="0"/>
                <w:r w:rsidR="00143109" w:rsidRPr="0048429E">
                  <w:rPr>
                    <w:rFonts w:ascii="Sylfaen" w:hAnsi="Sylfaen" w:cs="Tahoma"/>
                    <w:bCs/>
                    <w:color w:val="17365D" w:themeColor="text2" w:themeShade="BF"/>
                    <w:sz w:val="18"/>
                    <w:szCs w:val="18"/>
                  </w:rPr>
                  <w:t xml:space="preserve"> </w:t>
                </w:r>
                <w:r w:rsidR="00143109" w:rsidRPr="0048429E">
                  <w:rPr>
                    <w:rFonts w:ascii="Sylfaen" w:hAnsi="Sylfaen" w:cs="Helvetica"/>
                    <w:bCs/>
                    <w:color w:val="17365D" w:themeColor="text2" w:themeShade="BF"/>
                    <w:sz w:val="18"/>
                    <w:szCs w:val="18"/>
                  </w:rPr>
                  <w:t>დაბადების მოწმობა</w:t>
                </w:r>
              </w:p>
            </w:tc>
          </w:sdtContent>
        </w:sdt>
      </w:tr>
      <w:tr w:rsidR="0048429E" w:rsidRPr="0048429E" w:rsidTr="0048429E">
        <w:trPr>
          <w:cantSplit/>
          <w:trHeight w:val="418"/>
        </w:trPr>
        <w:tc>
          <w:tcPr>
            <w:tcW w:w="1594" w:type="pct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E11ABC">
            <w:pPr>
              <w:spacing w:line="276" w:lineRule="auto"/>
              <w:ind w:left="204" w:right="136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შვილობილი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მიმღები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>)</w:t>
            </w:r>
          </w:p>
        </w:tc>
        <w:tc>
          <w:tcPr>
            <w:tcW w:w="16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E11ABC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7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Default="0048429E" w:rsidP="0048429E">
            <w:pPr>
              <w:jc w:val="center"/>
            </w:pPr>
            <w:r w:rsidRPr="008C526C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17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ind w:firstLine="166"/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end"/>
            </w:r>
            <w:bookmarkEnd w:id="1"/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ხელშეკრულება შვილობილობის შესახებ</w:t>
            </w:r>
          </w:p>
        </w:tc>
      </w:tr>
      <w:tr w:rsidR="0048429E" w:rsidRPr="0048429E" w:rsidTr="0048429E">
        <w:trPr>
          <w:cantSplit/>
          <w:trHeight w:val="449"/>
        </w:trPr>
        <w:tc>
          <w:tcPr>
            <w:tcW w:w="1594" w:type="pct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E11ABC">
            <w:pPr>
              <w:spacing w:line="276" w:lineRule="auto"/>
              <w:ind w:left="204" w:right="136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დისშვილი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ძმისშვილი</w:t>
            </w:r>
          </w:p>
        </w:tc>
        <w:tc>
          <w:tcPr>
            <w:tcW w:w="16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7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17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429E" w:rsidRPr="0048429E" w:rsidRDefault="0048429E" w:rsidP="00143109">
            <w:pPr>
              <w:ind w:firstLine="166"/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end"/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ხელშეკრულება შვილობილობის შესახებ</w:t>
            </w:r>
          </w:p>
          <w:p w:rsidR="0048429E" w:rsidRPr="0048429E" w:rsidRDefault="0048429E" w:rsidP="00143109">
            <w:pPr>
              <w:ind w:firstLine="166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end"/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მეურვეობა/მზრუნველობის გადაწტვეტილება</w:t>
            </w:r>
          </w:p>
        </w:tc>
      </w:tr>
      <w:tr w:rsidR="0048429E" w:rsidRPr="0048429E" w:rsidTr="0048429E">
        <w:trPr>
          <w:cantSplit/>
          <w:trHeight w:val="416"/>
        </w:trPr>
        <w:tc>
          <w:tcPr>
            <w:tcW w:w="1594" w:type="pct"/>
            <w:gridSpan w:val="4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E11ABC">
            <w:pPr>
              <w:spacing w:line="276" w:lineRule="auto"/>
              <w:ind w:left="204" w:right="136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შვილიშვილი</w:t>
            </w:r>
          </w:p>
        </w:tc>
        <w:tc>
          <w:tcPr>
            <w:tcW w:w="16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7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7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6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7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8429E" w:rsidRPr="0048429E" w:rsidRDefault="0048429E" w:rsidP="00143109">
            <w:pPr>
              <w:ind w:firstLine="162"/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fldChar w:fldCharType="end"/>
            </w:r>
            <w:bookmarkEnd w:id="2"/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ხელშეკრულება შვილობილობის შესახებ</w:t>
            </w:r>
          </w:p>
          <w:p w:rsidR="0048429E" w:rsidRPr="0048429E" w:rsidRDefault="0048429E" w:rsidP="00143109">
            <w:pPr>
              <w:ind w:firstLine="162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end"/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მეურვეობა/მზრუნველობის გადაწტვეტილება</w:t>
            </w:r>
          </w:p>
        </w:tc>
      </w:tr>
      <w:tr w:rsidR="0048429E" w:rsidRPr="0048429E" w:rsidTr="0048429E">
        <w:trPr>
          <w:cantSplit/>
          <w:trHeight w:val="408"/>
        </w:trPr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E11ABC">
            <w:pPr>
              <w:spacing w:line="276" w:lineRule="auto"/>
              <w:ind w:left="204" w:right="136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სხვა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ნათესავი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7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8429E" w:rsidRPr="0048429E" w:rsidRDefault="0048429E" w:rsidP="00143109">
            <w:pPr>
              <w:ind w:firstLine="162"/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fldChar w:fldCharType="end"/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ხელშეკრულება შვილობილობის შესახებ</w:t>
            </w:r>
          </w:p>
          <w:p w:rsidR="0048429E" w:rsidRPr="0048429E" w:rsidRDefault="0048429E" w:rsidP="00143109">
            <w:pPr>
              <w:ind w:firstLine="166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end"/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მეურვეობა/მზრუნველობის გადაწტვეტილება</w:t>
            </w:r>
          </w:p>
        </w:tc>
      </w:tr>
      <w:tr w:rsidR="0048429E" w:rsidRPr="0048429E" w:rsidTr="0048429E">
        <w:trPr>
          <w:cantSplit/>
          <w:trHeight w:val="414"/>
        </w:trPr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E11ABC">
            <w:pPr>
              <w:spacing w:line="276" w:lineRule="auto"/>
              <w:ind w:left="204" w:right="136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არანათესავი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8429E" w:rsidRPr="0048429E" w:rsidRDefault="0048429E" w:rsidP="0048429E">
            <w:pPr>
              <w:spacing w:line="276" w:lineRule="auto"/>
              <w:jc w:val="center"/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76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8429E" w:rsidRPr="0048429E" w:rsidRDefault="0048429E" w:rsidP="00143109">
            <w:pPr>
              <w:ind w:firstLine="162"/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fldChar w:fldCharType="end"/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ხელშეკრულება შვილობილობის შესახებ</w:t>
            </w:r>
          </w:p>
          <w:p w:rsidR="0048429E" w:rsidRPr="0048429E" w:rsidRDefault="0048429E" w:rsidP="00143109">
            <w:pPr>
              <w:ind w:firstLine="162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fldChar w:fldCharType="end"/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>მეურვეობა/მზრუნველობის გადაწტვეტილება</w:t>
            </w:r>
          </w:p>
        </w:tc>
      </w:tr>
    </w:tbl>
    <w:p w:rsidR="00AF70F3" w:rsidRPr="001674C3" w:rsidRDefault="00AF70F3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tabs>
          <w:tab w:val="left" w:pos="1239"/>
        </w:tabs>
        <w:rPr>
          <w:rFonts w:asciiTheme="minorHAnsi" w:hAnsiTheme="minorHAnsi"/>
          <w:color w:val="17365D" w:themeColor="text2" w:themeShade="BF"/>
        </w:rPr>
      </w:pPr>
      <w:r w:rsidRPr="001674C3">
        <w:rPr>
          <w:rFonts w:asciiTheme="minorHAnsi" w:hAnsiTheme="minorHAnsi"/>
          <w:color w:val="17365D" w:themeColor="text2" w:themeShade="BF"/>
        </w:rPr>
        <w:tab/>
      </w: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9255CE" w:rsidRPr="001674C3" w:rsidRDefault="009255CE" w:rsidP="00E11ABC">
      <w:pPr>
        <w:rPr>
          <w:rFonts w:asciiTheme="minorHAnsi" w:hAnsiTheme="minorHAnsi"/>
          <w:color w:val="17365D" w:themeColor="text2" w:themeShade="BF"/>
        </w:rPr>
      </w:pPr>
    </w:p>
    <w:p w:rsidR="009255CE" w:rsidRPr="001674C3" w:rsidRDefault="009255CE" w:rsidP="00E11ABC">
      <w:pPr>
        <w:rPr>
          <w:rFonts w:asciiTheme="minorHAnsi" w:hAnsiTheme="minorHAnsi"/>
          <w:color w:val="17365D" w:themeColor="text2" w:themeShade="BF"/>
        </w:rPr>
      </w:pPr>
    </w:p>
    <w:p w:rsidR="009255CE" w:rsidRPr="001674C3" w:rsidRDefault="009255CE" w:rsidP="00E11ABC">
      <w:pPr>
        <w:rPr>
          <w:rFonts w:asciiTheme="minorHAnsi" w:hAnsiTheme="minorHAnsi"/>
          <w:color w:val="17365D" w:themeColor="text2" w:themeShade="BF"/>
        </w:rPr>
      </w:pPr>
    </w:p>
    <w:p w:rsidR="00EB5D64" w:rsidRPr="001674C3" w:rsidRDefault="00EB5D64" w:rsidP="00E11ABC">
      <w:pPr>
        <w:rPr>
          <w:rFonts w:asciiTheme="minorHAnsi" w:hAnsiTheme="minorHAnsi"/>
          <w:color w:val="17365D" w:themeColor="text2" w:themeShade="BF"/>
        </w:rPr>
      </w:pPr>
    </w:p>
    <w:p w:rsidR="007213C3" w:rsidRPr="001674C3" w:rsidRDefault="007213C3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7213C3" w:rsidRPr="001674C3" w:rsidRDefault="007213C3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tbl>
      <w:tblPr>
        <w:tblW w:w="15679" w:type="dxa"/>
        <w:tblInd w:w="-910" w:type="dxa"/>
        <w:tblLook w:val="04A0" w:firstRow="1" w:lastRow="0" w:firstColumn="1" w:lastColumn="0" w:noHBand="0" w:noVBand="1"/>
      </w:tblPr>
      <w:tblGrid>
        <w:gridCol w:w="8435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</w:tblGrid>
      <w:tr w:rsidR="001674C3" w:rsidRPr="0048429E" w:rsidTr="00F75656">
        <w:trPr>
          <w:cantSplit/>
          <w:trHeight w:val="440"/>
        </w:trPr>
        <w:tc>
          <w:tcPr>
            <w:tcW w:w="84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ind w:firstLine="160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B. 1.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ბავშვების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ფიზიკური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განვითარება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,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ჯანმრთელობის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მდგომარეობა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და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 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სამედიცინო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სერვისების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>ხელმისაწვდომობა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ind w:right="16"/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7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8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9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8"/>
                <w:szCs w:val="18"/>
              </w:rPr>
              <w:t>10</w:t>
            </w:r>
          </w:p>
        </w:tc>
      </w:tr>
      <w:tr w:rsidR="001674C3" w:rsidRPr="0048429E" w:rsidTr="00F75656">
        <w:trPr>
          <w:trHeight w:val="385"/>
        </w:trPr>
        <w:tc>
          <w:tcPr>
            <w:tcW w:w="84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/>
                <w:bCs/>
                <w:i/>
                <w:iCs/>
                <w:color w:val="17365D" w:themeColor="text2" w:themeShade="BF"/>
                <w:sz w:val="18"/>
                <w:szCs w:val="18"/>
                <w:lang w:val="ka-GE"/>
              </w:rPr>
              <w:t>შემოხაზეთ</w:t>
            </w:r>
            <w:r w:rsidRPr="0048429E">
              <w:rPr>
                <w:rFonts w:ascii="Sylfaen" w:hAnsi="Sylfaen"/>
                <w:b/>
                <w:bCs/>
                <w:i/>
                <w:i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i/>
                <w:iCs/>
                <w:color w:val="17365D" w:themeColor="text2" w:themeShade="BF"/>
                <w:sz w:val="18"/>
                <w:szCs w:val="18"/>
                <w:lang w:val="ka-GE"/>
              </w:rPr>
              <w:t>ყველა</w:t>
            </w:r>
            <w:r w:rsidRPr="0048429E">
              <w:rPr>
                <w:rFonts w:ascii="Sylfaen" w:hAnsi="Sylfaen"/>
                <w:b/>
                <w:bCs/>
                <w:i/>
                <w:i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i/>
                <w:iCs/>
                <w:color w:val="17365D" w:themeColor="text2" w:themeShade="BF"/>
                <w:sz w:val="18"/>
                <w:szCs w:val="18"/>
                <w:lang w:val="ka-GE"/>
              </w:rPr>
              <w:t>შესაბამისი</w:t>
            </w:r>
            <w:r w:rsidRPr="0048429E">
              <w:rPr>
                <w:rFonts w:ascii="Sylfaen" w:hAnsi="Sylfaen"/>
                <w:b/>
                <w:bCs/>
                <w:i/>
                <w:iCs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i/>
                <w:iCs/>
                <w:color w:val="17365D" w:themeColor="text2" w:themeShade="BF"/>
                <w:sz w:val="18"/>
                <w:szCs w:val="18"/>
                <w:lang w:val="ka-GE"/>
              </w:rPr>
              <w:t>პასუხი</w:t>
            </w: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3C3" w:rsidRPr="0048429E" w:rsidRDefault="007213C3" w:rsidP="00E11ABC">
            <w:pPr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</w:tr>
      <w:tr w:rsidR="001674C3" w:rsidRPr="0048429E" w:rsidTr="00862CAC">
        <w:trPr>
          <w:cantSplit/>
          <w:trHeight w:val="1874"/>
        </w:trPr>
        <w:tc>
          <w:tcPr>
            <w:tcW w:w="8435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pStyle w:val="ListParagraph"/>
              <w:numPr>
                <w:ilvl w:val="1"/>
                <w:numId w:val="33"/>
              </w:numPr>
              <w:spacing w:after="0"/>
              <w:jc w:val="both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იმყოფება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გადაუდებელ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მდგომარეობაში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ოჯახში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ვიზიტისას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აღენიშნება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რომელიმე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ამათგან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: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სისხლდენა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სუნთქვის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გაძნელება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ქოშინი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ღებინება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ცნობიერების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დაკარგვა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დაბინდვა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მხედველობის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დაბინდვა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ტკივილი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სიმძიმის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შეგრძნება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სხეულის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რომელიმე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ნაწილში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განსაკუთრებით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მუცლის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ზედა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ნაწილში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ან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სხვა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მდგომარეობა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რომელ</w:t>
            </w:r>
            <w:bookmarkStart w:id="3" w:name="_GoBack"/>
            <w:bookmarkEnd w:id="3"/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იც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საფრთხეს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უქმნის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სიცოცხლეს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ჯანმრთელობას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ან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შეიძლება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გამოიწვიოს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მისი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სიკვდილი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ან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ჯანმრთელობის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მდგომარეობის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გაუარესება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</w:tr>
      <w:tr w:rsidR="001674C3" w:rsidRPr="0048429E" w:rsidTr="00862CAC">
        <w:trPr>
          <w:cantSplit/>
          <w:trHeight w:val="1250"/>
        </w:trPr>
        <w:tc>
          <w:tcPr>
            <w:tcW w:w="8435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pStyle w:val="ListParagraph"/>
              <w:numPr>
                <w:ilvl w:val="1"/>
                <w:numId w:val="33"/>
              </w:numPr>
              <w:spacing w:after="0"/>
              <w:ind w:hanging="468"/>
              <w:jc w:val="both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სხეულზე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შეემჩნევა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დაზიანების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>ნიშნები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 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ოჯახში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ვიზიტისას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შეენიშნება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სხვადასხვა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ფერის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სილურჯეები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სხვადასხვა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ხარისხის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ჭრილობები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ნაკაწრები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იარები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გაძნელებული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სიარული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სხეულის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შეშუპებული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ნაწილები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მოტეხილობები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დამწვრობის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კვალი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კოპები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 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სხვა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სახის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დაზიანებები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</w:tr>
      <w:tr w:rsidR="001674C3" w:rsidRPr="0048429E" w:rsidTr="002A575A">
        <w:trPr>
          <w:cantSplit/>
          <w:trHeight w:val="538"/>
        </w:trPr>
        <w:tc>
          <w:tcPr>
            <w:tcW w:w="8435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pStyle w:val="ListParagraph"/>
              <w:numPr>
                <w:ilvl w:val="1"/>
                <w:numId w:val="33"/>
              </w:numPr>
              <w:spacing w:after="0"/>
              <w:jc w:val="both"/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  <w:t>ბავშვი ზედმეტად გამხდარია /  არის ჭარბწონიანი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</w:tr>
      <w:tr w:rsidR="001674C3" w:rsidRPr="0048429E" w:rsidTr="00F75656">
        <w:trPr>
          <w:cantSplit/>
          <w:trHeight w:val="500"/>
        </w:trPr>
        <w:tc>
          <w:tcPr>
            <w:tcW w:w="8435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pStyle w:val="ListParagraph"/>
              <w:numPr>
                <w:ilvl w:val="1"/>
                <w:numId w:val="33"/>
              </w:numPr>
              <w:spacing w:after="0"/>
              <w:jc w:val="both"/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  <w:t>ბავშვი არ იკვებება საკმარისი ჯერადობით: კვების ჯერადობა 3-ზე ნაკლებია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</w:tr>
      <w:tr w:rsidR="001674C3" w:rsidRPr="0048429E" w:rsidTr="00F75656">
        <w:trPr>
          <w:cantSplit/>
          <w:trHeight w:val="980"/>
        </w:trPr>
        <w:tc>
          <w:tcPr>
            <w:tcW w:w="8435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pStyle w:val="ListParagraph"/>
              <w:numPr>
                <w:ilvl w:val="1"/>
                <w:numId w:val="33"/>
              </w:numPr>
              <w:spacing w:after="0"/>
              <w:jc w:val="both"/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  <w:t xml:space="preserve">ბავშვი იღებს საკვებს ასაკის შესაბამისად </w:t>
            </w:r>
            <w:r w:rsidR="003C3825" w:rsidRPr="0048429E"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  <w:t>(</w:t>
            </w:r>
            <w:r w:rsidRPr="0048429E"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  <w:t>0-6 თვემდე - დედის რძე/ადაპტირებული ნარევი, 6-12 თვემდე დედის     რძე/ადაპტირებული ნარევს დამატებული ნახევრად მყარი საკვები (ფაფები, პიურე), 12 - თვიდან ზის საერთო მაგიდაზე)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</w:tr>
      <w:tr w:rsidR="001674C3" w:rsidRPr="0048429E" w:rsidTr="00862CAC">
        <w:trPr>
          <w:cantSplit/>
          <w:trHeight w:val="462"/>
        </w:trPr>
        <w:tc>
          <w:tcPr>
            <w:tcW w:w="8435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pStyle w:val="ListParagraph"/>
              <w:numPr>
                <w:ilvl w:val="1"/>
                <w:numId w:val="33"/>
              </w:numPr>
              <w:spacing w:after="0"/>
              <w:jc w:val="both"/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  <w:t>უჭირს გადაადგილება ასაკის შესაბამისად</w:t>
            </w:r>
            <w:r w:rsidRPr="0048429E">
              <w:rPr>
                <w:rFonts w:ascii="Sylfaen" w:hAnsi="Sylfaen" w:cs="Helvetica"/>
                <w:bCs/>
                <w:color w:val="17365D" w:themeColor="text2" w:themeShade="BF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6</w:t>
            </w:r>
          </w:p>
        </w:tc>
      </w:tr>
      <w:tr w:rsidR="001674C3" w:rsidRPr="0048429E" w:rsidTr="00862CAC">
        <w:trPr>
          <w:cantSplit/>
          <w:trHeight w:val="540"/>
        </w:trPr>
        <w:tc>
          <w:tcPr>
            <w:tcW w:w="8435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143109">
            <w:pPr>
              <w:pStyle w:val="ListParagraph"/>
              <w:numPr>
                <w:ilvl w:val="1"/>
                <w:numId w:val="33"/>
              </w:numPr>
              <w:spacing w:after="0"/>
              <w:jc w:val="both"/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  <w:t xml:space="preserve">არის აღრიცხვაზე პირველადი ჯანდაცვის რგოლში 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7</w:t>
            </w:r>
          </w:p>
        </w:tc>
      </w:tr>
      <w:tr w:rsidR="001674C3" w:rsidRPr="0048429E" w:rsidTr="00F75656">
        <w:trPr>
          <w:cantSplit/>
          <w:trHeight w:val="740"/>
        </w:trPr>
        <w:tc>
          <w:tcPr>
            <w:tcW w:w="8435" w:type="dxa"/>
            <w:tcBorders>
              <w:top w:val="nil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143109">
            <w:pPr>
              <w:pStyle w:val="ListParagraph"/>
              <w:numPr>
                <w:ilvl w:val="1"/>
                <w:numId w:val="33"/>
              </w:numPr>
              <w:spacing w:after="0"/>
              <w:jc w:val="both"/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Cs/>
                <w:color w:val="17365D" w:themeColor="text2" w:themeShade="BF"/>
                <w:sz w:val="18"/>
                <w:szCs w:val="18"/>
              </w:rPr>
              <w:t>ბოლო 6 თვის განმავლობაში დაჭირდა სამედიცინო კონსულტაცია/მკურნალობა, თუმცა არ მიუმართავს ექიმისთვის</w:t>
            </w:r>
          </w:p>
        </w:tc>
        <w:tc>
          <w:tcPr>
            <w:tcW w:w="724" w:type="dxa"/>
            <w:tcBorders>
              <w:top w:val="dashed" w:sz="8" w:space="0" w:color="auto"/>
              <w:left w:val="nil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060" w:rsidRPr="0048429E" w:rsidRDefault="00274060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8</w:t>
            </w:r>
          </w:p>
        </w:tc>
      </w:tr>
    </w:tbl>
    <w:p w:rsidR="007213C3" w:rsidRPr="001674C3" w:rsidRDefault="007213C3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7213C3" w:rsidRPr="001674C3" w:rsidRDefault="007213C3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7213C3" w:rsidRPr="001674C3" w:rsidRDefault="007213C3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7213C3" w:rsidRPr="001674C3" w:rsidRDefault="007213C3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tbl>
      <w:tblPr>
        <w:tblW w:w="15674" w:type="dxa"/>
        <w:tblInd w:w="-910" w:type="dxa"/>
        <w:tblLook w:val="04A0" w:firstRow="1" w:lastRow="0" w:firstColumn="1" w:lastColumn="0" w:noHBand="0" w:noVBand="1"/>
      </w:tblPr>
      <w:tblGrid>
        <w:gridCol w:w="10090"/>
        <w:gridCol w:w="558"/>
        <w:gridCol w:w="558"/>
        <w:gridCol w:w="559"/>
        <w:gridCol w:w="558"/>
        <w:gridCol w:w="559"/>
        <w:gridCol w:w="558"/>
        <w:gridCol w:w="558"/>
        <w:gridCol w:w="559"/>
        <w:gridCol w:w="558"/>
        <w:gridCol w:w="559"/>
      </w:tblGrid>
      <w:tr w:rsidR="001674C3" w:rsidRPr="0048429E" w:rsidTr="00862CAC">
        <w:trPr>
          <w:trHeight w:val="340"/>
        </w:trPr>
        <w:tc>
          <w:tcPr>
            <w:tcW w:w="10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C3825" w:rsidRPr="0048429E" w:rsidRDefault="003C3825" w:rsidP="00E11ABC">
            <w:pPr>
              <w:ind w:firstLine="160"/>
              <w:rPr>
                <w:rFonts w:ascii="Sylfaen" w:hAnsi="Sylfaen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 xml:space="preserve">B.2.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>ბავშვზე</w:t>
            </w: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1</w:t>
            </w:r>
          </w:p>
        </w:tc>
        <w:tc>
          <w:tcPr>
            <w:tcW w:w="558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5</w:t>
            </w:r>
          </w:p>
        </w:tc>
        <w:tc>
          <w:tcPr>
            <w:tcW w:w="558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</w:p>
        </w:tc>
        <w:tc>
          <w:tcPr>
            <w:tcW w:w="558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8</w:t>
            </w:r>
          </w:p>
        </w:tc>
        <w:tc>
          <w:tcPr>
            <w:tcW w:w="558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3825" w:rsidRPr="0048429E" w:rsidRDefault="003C382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10</w:t>
            </w:r>
          </w:p>
        </w:tc>
      </w:tr>
      <w:tr w:rsidR="001674C3" w:rsidRPr="0048429E" w:rsidTr="00862CAC">
        <w:trPr>
          <w:trHeight w:val="740"/>
        </w:trPr>
        <w:tc>
          <w:tcPr>
            <w:tcW w:w="1009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pStyle w:val="ListParagraph"/>
              <w:numPr>
                <w:ilvl w:val="1"/>
                <w:numId w:val="34"/>
              </w:numPr>
              <w:spacing w:after="0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ბავშვს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სძინავს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="00862CAC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ადეკ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ვატურ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პირობებში</w:t>
            </w:r>
            <w:r w:rsidRPr="0048429E">
              <w:rPr>
                <w:rFonts w:ascii="Sylfaen" w:hAnsi="Sylfaen" w:cs="Helvetica"/>
                <w:color w:val="17365D" w:themeColor="text2" w:themeShade="BF"/>
                <w:sz w:val="18"/>
                <w:szCs w:val="18"/>
              </w:rPr>
              <w:t xml:space="preserve"> 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საწოლზე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რომელსაც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გააჩნია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შესაბამისი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მატრასი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ლეიბი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საბანი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თეთრეული</w:t>
            </w: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)</w:t>
            </w:r>
          </w:p>
        </w:tc>
        <w:tc>
          <w:tcPr>
            <w:tcW w:w="558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5F6" w:rsidRPr="0048429E" w:rsidRDefault="004B35F6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5F6" w:rsidRPr="0048429E" w:rsidRDefault="004670D5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1</w:t>
            </w:r>
            <w:r w:rsidR="004B35F6"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 </w:t>
            </w:r>
          </w:p>
        </w:tc>
      </w:tr>
      <w:tr w:rsidR="00862CAC" w:rsidRPr="0048429E" w:rsidTr="00862CAC">
        <w:trPr>
          <w:trHeight w:val="538"/>
        </w:trPr>
        <w:tc>
          <w:tcPr>
            <w:tcW w:w="1009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CAC" w:rsidRPr="0048429E" w:rsidRDefault="00862CAC" w:rsidP="00E11ABC">
            <w:pPr>
              <w:pStyle w:val="ListParagraph"/>
              <w:numPr>
                <w:ilvl w:val="1"/>
                <w:numId w:val="34"/>
              </w:numPr>
              <w:spacing w:after="0"/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  <w:lang w:val="ka-GE"/>
              </w:rPr>
              <w:t>სახლი/სივრცე, სადაც ბავშვი ცხოვრობს, ბავშვის ჯანმრთელობისთვის უსაფრთხოა (სახლი გადახურულია, შემინულია, არ არის ნესტიანი)</w:t>
            </w:r>
          </w:p>
        </w:tc>
        <w:tc>
          <w:tcPr>
            <w:tcW w:w="558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 2</w:t>
            </w:r>
          </w:p>
        </w:tc>
      </w:tr>
      <w:tr w:rsidR="00862CAC" w:rsidRPr="0048429E" w:rsidTr="00862CAC">
        <w:trPr>
          <w:trHeight w:val="538"/>
        </w:trPr>
        <w:tc>
          <w:tcPr>
            <w:tcW w:w="1009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CAC" w:rsidRPr="0048429E" w:rsidRDefault="00862CAC" w:rsidP="00E11ABC">
            <w:pPr>
              <w:pStyle w:val="ListParagraph"/>
              <w:numPr>
                <w:ilvl w:val="1"/>
                <w:numId w:val="34"/>
              </w:numPr>
              <w:spacing w:after="0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lang w:val="ka-GE"/>
              </w:rPr>
              <w:t>არ</w:t>
            </w:r>
            <w:r w:rsidRPr="0048429E">
              <w:rPr>
                <w:rFonts w:ascii="Sylfaen" w:hAnsi="Sylfaen" w:cs="Sylfaen"/>
                <w:b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  <w:lang w:val="ka-GE"/>
              </w:rPr>
              <w:t>აქვს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  <w:lang w:val="ka-GE"/>
              </w:rPr>
              <w:t>სეზონური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  <w:lang w:val="ka-GE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  <w:lang w:val="ka-GE"/>
              </w:rPr>
              <w:t>ტანსაცმელი და/ან ფეხსაცმელი</w:t>
            </w:r>
          </w:p>
        </w:tc>
        <w:tc>
          <w:tcPr>
            <w:tcW w:w="558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 3</w:t>
            </w:r>
          </w:p>
        </w:tc>
      </w:tr>
      <w:tr w:rsidR="00862CAC" w:rsidRPr="0048429E" w:rsidTr="00862CAC">
        <w:trPr>
          <w:trHeight w:val="500"/>
        </w:trPr>
        <w:tc>
          <w:tcPr>
            <w:tcW w:w="1009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CAC" w:rsidRPr="0048429E" w:rsidRDefault="00862CAC" w:rsidP="00E11ABC">
            <w:pPr>
              <w:pStyle w:val="ListParagraph"/>
              <w:numPr>
                <w:ilvl w:val="1"/>
                <w:numId w:val="34"/>
              </w:numPr>
              <w:spacing w:after="0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  <w:lang w:val="ka-GE"/>
              </w:rPr>
              <w:t xml:space="preserve">მოვლილია, დაცულია ჰიგიენა </w:t>
            </w:r>
          </w:p>
        </w:tc>
        <w:tc>
          <w:tcPr>
            <w:tcW w:w="558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CAC" w:rsidRPr="0048429E" w:rsidRDefault="00862CAC" w:rsidP="00157C5A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</w:rPr>
              <w:t> 4</w:t>
            </w:r>
          </w:p>
        </w:tc>
      </w:tr>
      <w:tr w:rsidR="00862CAC" w:rsidRPr="0048429E" w:rsidTr="00862CAC">
        <w:trPr>
          <w:trHeight w:val="500"/>
        </w:trPr>
        <w:tc>
          <w:tcPr>
            <w:tcW w:w="1009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CAC" w:rsidRPr="0048429E" w:rsidRDefault="00862CAC" w:rsidP="00E11ABC">
            <w:pPr>
              <w:pStyle w:val="ListParagraph"/>
              <w:numPr>
                <w:ilvl w:val="1"/>
                <w:numId w:val="34"/>
              </w:numPr>
              <w:spacing w:after="0"/>
              <w:ind w:right="136"/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სახლში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ყოფნისას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>/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დღის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განმავლობაში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ძირითადად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: </w:t>
            </w:r>
          </w:p>
          <w:p w:rsidR="00862CAC" w:rsidRPr="0048429E" w:rsidRDefault="00862CAC" w:rsidP="00E11ABC">
            <w:pPr>
              <w:pStyle w:val="ListParagraph"/>
              <w:spacing w:after="0"/>
              <w:ind w:left="360" w:right="136"/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(1-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თუ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7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წლამდეა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იმყოფება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მარტო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მეთვალყურეობის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გარეშე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 2.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თუ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10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წლამდეა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იმყოფება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სხვა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10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წლამდე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არასრულწლოვანი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>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ებ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>)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მეთვალყურეობის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ქვეშ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 3.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თუ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10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წლამდეა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ზრუნავს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სხვა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უმცროს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>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ებ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>)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ზე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ზრდასრულის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მეთვალყურეობის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გარეშე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  <w:lang w:val="de-AT"/>
              </w:rPr>
              <w:t xml:space="preserve"> 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4.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ზრუნავს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სრულწლოვან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ოჯახის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წევრზე</w:t>
            </w:r>
            <w:r w:rsidRPr="0048429E">
              <w:rPr>
                <w:rFonts w:ascii="Sylfaen" w:hAnsi="Sylfaen" w:cs="Sylfaen"/>
                <w:color w:val="17365D" w:themeColor="text2" w:themeShade="BF"/>
                <w:sz w:val="18"/>
                <w:szCs w:val="18"/>
              </w:rPr>
              <w:t>)</w:t>
            </w:r>
          </w:p>
        </w:tc>
        <w:tc>
          <w:tcPr>
            <w:tcW w:w="558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Pr="00862CAC" w:rsidRDefault="00862CAC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</w:pPr>
            <w:r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8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  <w:tc>
          <w:tcPr>
            <w:tcW w:w="559" w:type="dxa"/>
            <w:tcBorders>
              <w:top w:val="nil"/>
              <w:left w:val="dashed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CAC" w:rsidRDefault="00862CAC" w:rsidP="00862CAC">
            <w:pPr>
              <w:jc w:val="center"/>
            </w:pPr>
            <w:r w:rsidRPr="008403B7">
              <w:rPr>
                <w:rFonts w:ascii="Sylfaen" w:hAnsi="Sylfaen"/>
                <w:color w:val="17365D" w:themeColor="text2" w:themeShade="BF"/>
                <w:sz w:val="18"/>
                <w:szCs w:val="18"/>
                <w:lang w:val="de-AT"/>
              </w:rPr>
              <w:t>5</w:t>
            </w:r>
          </w:p>
        </w:tc>
      </w:tr>
    </w:tbl>
    <w:p w:rsidR="007213C3" w:rsidRPr="001674C3" w:rsidRDefault="004670D5" w:rsidP="00E11ABC">
      <w:pPr>
        <w:tabs>
          <w:tab w:val="left" w:pos="12741"/>
        </w:tabs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  <w:r w:rsidRPr="001674C3"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  <w:tab/>
      </w:r>
    </w:p>
    <w:p w:rsidR="007213C3" w:rsidRPr="001674C3" w:rsidRDefault="007213C3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8E0399" w:rsidRPr="001674C3" w:rsidRDefault="008E0399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</w:rPr>
      </w:pPr>
    </w:p>
    <w:tbl>
      <w:tblPr>
        <w:tblW w:w="5629" w:type="pct"/>
        <w:tblInd w:w="-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14" w:type="dxa"/>
        </w:tblCellMar>
        <w:tblLook w:val="01E0" w:firstRow="1" w:lastRow="1" w:firstColumn="1" w:lastColumn="1" w:noHBand="0" w:noVBand="0"/>
      </w:tblPr>
      <w:tblGrid>
        <w:gridCol w:w="10099"/>
        <w:gridCol w:w="563"/>
        <w:gridCol w:w="564"/>
        <w:gridCol w:w="563"/>
        <w:gridCol w:w="564"/>
        <w:gridCol w:w="564"/>
        <w:gridCol w:w="563"/>
        <w:gridCol w:w="564"/>
        <w:gridCol w:w="563"/>
        <w:gridCol w:w="564"/>
        <w:gridCol w:w="564"/>
      </w:tblGrid>
      <w:tr w:rsidR="001674C3" w:rsidRPr="0048429E" w:rsidTr="00862CAC">
        <w:trPr>
          <w:cantSplit/>
          <w:trHeight w:val="515"/>
        </w:trPr>
        <w:tc>
          <w:tcPr>
            <w:tcW w:w="1009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3C3825" w:rsidP="001674C3">
            <w:pPr>
              <w:ind w:left="276"/>
              <w:rPr>
                <w:rFonts w:ascii="Sylfaen" w:hAnsi="Sylfaen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</w:pPr>
            <w:r w:rsidRPr="0048429E">
              <w:rPr>
                <w:rFonts w:ascii="Sylfaen" w:hAnsi="Sylfaen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 xml:space="preserve">B.3. </w:t>
            </w:r>
            <w:r w:rsidR="002E65BB" w:rsidRPr="0048429E">
              <w:rPr>
                <w:rFonts w:ascii="Sylfaen" w:hAnsi="Sylfaen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 xml:space="preserve"> </w:t>
            </w:r>
            <w:r w:rsidR="002E65BB"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>ბავშვის</w:t>
            </w:r>
            <w:r w:rsidR="002E65BB" w:rsidRPr="0048429E">
              <w:rPr>
                <w:rFonts w:ascii="Sylfaen" w:hAnsi="Sylfaen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 xml:space="preserve"> </w:t>
            </w:r>
            <w:r w:rsidR="002E65BB" w:rsidRPr="0048429E">
              <w:rPr>
                <w:rFonts w:ascii="Sylfaen" w:eastAsia="Helvetica" w:hAnsi="Sylfaen" w:cs="Helvetica"/>
                <w:b/>
                <w:bCs/>
                <w:color w:val="17365D" w:themeColor="text2" w:themeShade="BF"/>
                <w:sz w:val="16"/>
                <w:szCs w:val="16"/>
                <w:lang w:val="ka-GE"/>
              </w:rPr>
              <w:t>განთლება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65BB" w:rsidRPr="0048429E" w:rsidRDefault="002E65BB" w:rsidP="00E11ABC">
            <w:pPr>
              <w:spacing w:line="276" w:lineRule="auto"/>
              <w:ind w:left="-395" w:firstLine="661"/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 w:cs="Tahoma"/>
                <w:b/>
                <w:bCs/>
                <w:color w:val="17365D" w:themeColor="text2" w:themeShade="BF"/>
                <w:sz w:val="16"/>
                <w:szCs w:val="16"/>
              </w:rPr>
              <w:t>10</w:t>
            </w:r>
          </w:p>
        </w:tc>
      </w:tr>
      <w:tr w:rsidR="001674C3" w:rsidRPr="0048429E" w:rsidTr="00862CAC">
        <w:trPr>
          <w:cantSplit/>
          <w:trHeight w:val="463"/>
        </w:trPr>
        <w:tc>
          <w:tcPr>
            <w:tcW w:w="10099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AA3CAF">
            <w:pPr>
              <w:pStyle w:val="ListParagraph"/>
              <w:numPr>
                <w:ilvl w:val="1"/>
                <w:numId w:val="40"/>
              </w:numPr>
              <w:spacing w:after="0"/>
              <w:ind w:left="746" w:right="136" w:hanging="450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 ბავშვი ასაკის შესაბამისად არის ჩართული საგანმანათლებლო პროცესში</w:t>
            </w:r>
            <w:r w:rsidR="00AA3CAF"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 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6-14/15 წლამდე </w:t>
            </w:r>
            <w:r w:rsidR="00AA3CAF"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ასაკის ბავშვი)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1</w:t>
            </w:r>
          </w:p>
        </w:tc>
      </w:tr>
      <w:tr w:rsidR="001674C3" w:rsidRPr="0048429E" w:rsidTr="00862CAC">
        <w:trPr>
          <w:cantSplit/>
          <w:trHeight w:val="543"/>
        </w:trPr>
        <w:tc>
          <w:tcPr>
            <w:tcW w:w="1009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A34EF" w:rsidRPr="0048429E" w:rsidRDefault="008A34EF" w:rsidP="00AA3CAF">
            <w:pPr>
              <w:pStyle w:val="ListParagraph"/>
              <w:numPr>
                <w:ilvl w:val="1"/>
                <w:numId w:val="40"/>
              </w:numPr>
              <w:spacing w:after="0"/>
              <w:ind w:left="746" w:right="136" w:hanging="450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ბავშვი ასაკის შესაბამისად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არ არის რის ჩართული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 საგანმანათლებლო პროცესში</w:t>
            </w:r>
            <w:r w:rsidR="00AA3CAF"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 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6-14/15 წლამდე არ დადის სკოლაში</w:t>
            </w:r>
            <w:r w:rsidR="00AA3CAF" w:rsidRPr="0048429E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)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2</w:t>
            </w:r>
          </w:p>
        </w:tc>
      </w:tr>
      <w:tr w:rsidR="001674C3" w:rsidRPr="0048429E" w:rsidTr="00862CAC">
        <w:trPr>
          <w:cantSplit/>
          <w:trHeight w:val="439"/>
        </w:trPr>
        <w:tc>
          <w:tcPr>
            <w:tcW w:w="1009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A34EF" w:rsidRPr="00B83FDA" w:rsidRDefault="008E122F" w:rsidP="00B83FDA">
            <w:pPr>
              <w:ind w:left="994" w:right="136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2.1 </w:t>
            </w:r>
            <w:r w:rsidR="008A34EF" w:rsidRPr="00B83FDA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არ ირიცხება სკოლაში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3</w:t>
            </w:r>
          </w:p>
        </w:tc>
      </w:tr>
      <w:tr w:rsidR="001674C3" w:rsidRPr="0048429E" w:rsidTr="00862CAC">
        <w:trPr>
          <w:cantSplit/>
          <w:trHeight w:val="374"/>
        </w:trPr>
        <w:tc>
          <w:tcPr>
            <w:tcW w:w="1009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A34EF" w:rsidRPr="00B83FDA" w:rsidRDefault="008E122F" w:rsidP="00B83FDA">
            <w:pPr>
              <w:ind w:left="994" w:right="136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2.2  </w:t>
            </w:r>
            <w:r w:rsidR="008A34EF" w:rsidRPr="00B83FDA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ბავშვს არ აქვს სასკოლო ინვენტარი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4</w:t>
            </w:r>
          </w:p>
        </w:tc>
      </w:tr>
      <w:tr w:rsidR="001674C3" w:rsidRPr="0048429E" w:rsidTr="00177947">
        <w:trPr>
          <w:cantSplit/>
          <w:trHeight w:val="310"/>
        </w:trPr>
        <w:tc>
          <w:tcPr>
            <w:tcW w:w="1009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A34EF" w:rsidRPr="00B83FDA" w:rsidRDefault="008E122F" w:rsidP="00B83FDA">
            <w:pPr>
              <w:ind w:left="994" w:right="136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2.3  </w:t>
            </w:r>
            <w:r w:rsidR="008A34EF" w:rsidRPr="00B83FDA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ბავშვს არ აქვს შესაბამისი ტანსაცმლი და/ან ფეხსაცმელი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5</w:t>
            </w:r>
          </w:p>
        </w:tc>
      </w:tr>
      <w:tr w:rsidR="001674C3" w:rsidRPr="0048429E" w:rsidTr="00177947">
        <w:trPr>
          <w:cantSplit/>
          <w:trHeight w:val="413"/>
        </w:trPr>
        <w:tc>
          <w:tcPr>
            <w:tcW w:w="1009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A34EF" w:rsidRPr="00B83FDA" w:rsidRDefault="008E122F" w:rsidP="00B83FDA">
            <w:pPr>
              <w:ind w:left="994" w:right="136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2.4  </w:t>
            </w:r>
            <w:r w:rsidR="008A34EF" w:rsidRPr="00B83FDA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ბავშვი იძულებულია იმუშაოს</w:t>
            </w:r>
          </w:p>
        </w:tc>
        <w:tc>
          <w:tcPr>
            <w:tcW w:w="563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6</w:t>
            </w:r>
          </w:p>
        </w:tc>
      </w:tr>
      <w:tr w:rsidR="001674C3" w:rsidRPr="0048429E" w:rsidTr="00862CAC">
        <w:trPr>
          <w:cantSplit/>
          <w:trHeight w:val="280"/>
        </w:trPr>
        <w:tc>
          <w:tcPr>
            <w:tcW w:w="1009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A34EF" w:rsidRPr="00B83FDA" w:rsidRDefault="008E122F" w:rsidP="00B83FDA">
            <w:pPr>
              <w:tabs>
                <w:tab w:val="left" w:pos="544"/>
              </w:tabs>
              <w:ind w:left="994" w:right="136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2.5  </w:t>
            </w:r>
            <w:r w:rsidR="008A34EF" w:rsidRPr="00B83FDA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ბავშვს აქვს ქცევითი პრობლემები (ხშირად აცდენს, არის ქუჩაში, დისციპლინარული  პრობლემების გამო</w:t>
            </w:r>
          </w:p>
        </w:tc>
        <w:tc>
          <w:tcPr>
            <w:tcW w:w="563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7</w:t>
            </w:r>
          </w:p>
        </w:tc>
      </w:tr>
      <w:tr w:rsidR="001674C3" w:rsidRPr="0048429E" w:rsidTr="00177947">
        <w:trPr>
          <w:cantSplit/>
          <w:trHeight w:val="427"/>
        </w:trPr>
        <w:tc>
          <w:tcPr>
            <w:tcW w:w="1009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A34EF" w:rsidRPr="00B83FDA" w:rsidRDefault="008E122F" w:rsidP="00B83FDA">
            <w:pPr>
              <w:ind w:left="994" w:right="136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2.6  </w:t>
            </w:r>
            <w:r w:rsidR="008A34EF" w:rsidRPr="00B83FDA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ფიზიკური ჯანმრთელობის მდგომარეობის გამო</w:t>
            </w:r>
          </w:p>
        </w:tc>
        <w:tc>
          <w:tcPr>
            <w:tcW w:w="563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8</w:t>
            </w:r>
          </w:p>
        </w:tc>
      </w:tr>
      <w:tr w:rsidR="001674C3" w:rsidRPr="0048429E" w:rsidTr="00177947">
        <w:trPr>
          <w:cantSplit/>
          <w:trHeight w:val="420"/>
        </w:trPr>
        <w:tc>
          <w:tcPr>
            <w:tcW w:w="1009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A34EF" w:rsidRPr="00B83FDA" w:rsidRDefault="008E122F" w:rsidP="00B83FDA">
            <w:pPr>
              <w:ind w:left="994" w:right="136"/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</w:pPr>
            <w:r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 xml:space="preserve">2.7  </w:t>
            </w:r>
            <w:r w:rsidR="008A34EF" w:rsidRPr="00B83FDA">
              <w:rPr>
                <w:rFonts w:ascii="Sylfaen" w:eastAsia="Helvetica" w:hAnsi="Sylfaen" w:cs="Helvetica"/>
                <w:color w:val="17365D" w:themeColor="text2" w:themeShade="BF"/>
                <w:sz w:val="18"/>
                <w:szCs w:val="18"/>
              </w:rPr>
              <w:t>ფსიქიკური ჯანმრთელობის მდგომარეობის გამო</w:t>
            </w:r>
          </w:p>
        </w:tc>
        <w:tc>
          <w:tcPr>
            <w:tcW w:w="563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  <w:tc>
          <w:tcPr>
            <w:tcW w:w="5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34EF" w:rsidRPr="0048429E" w:rsidRDefault="008A34EF" w:rsidP="00E11ABC">
            <w:pPr>
              <w:jc w:val="center"/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</w:pPr>
            <w:r w:rsidRPr="0048429E">
              <w:rPr>
                <w:rFonts w:ascii="Sylfaen" w:hAnsi="Sylfaen"/>
                <w:color w:val="17365D" w:themeColor="text2" w:themeShade="BF"/>
                <w:sz w:val="18"/>
                <w:szCs w:val="18"/>
                <w:lang w:val="ka-GE"/>
              </w:rPr>
              <w:t>9</w:t>
            </w:r>
          </w:p>
        </w:tc>
      </w:tr>
    </w:tbl>
    <w:p w:rsidR="002E65BB" w:rsidRPr="001674C3" w:rsidRDefault="002E65BB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C4685E" w:rsidRPr="001674C3" w:rsidRDefault="00C4685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ka-GE"/>
        </w:rPr>
      </w:pPr>
    </w:p>
    <w:p w:rsidR="00187F9B" w:rsidRPr="001674C3" w:rsidRDefault="00187F9B" w:rsidP="00E11ABC">
      <w:pPr>
        <w:spacing w:line="276" w:lineRule="auto"/>
        <w:rPr>
          <w:rFonts w:asciiTheme="minorHAnsi" w:hAnsiTheme="minorHAnsi"/>
          <w:vanish/>
          <w:color w:val="17365D" w:themeColor="text2" w:themeShade="BF"/>
          <w:sz w:val="16"/>
          <w:szCs w:val="16"/>
        </w:rPr>
      </w:pPr>
    </w:p>
    <w:p w:rsidR="00CF4333" w:rsidRPr="001674C3" w:rsidRDefault="00CF4333" w:rsidP="00E11ABC">
      <w:pPr>
        <w:framePr w:hSpace="180" w:wrap="around" w:vAnchor="text" w:hAnchor="margin" w:x="392" w:y="605"/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</w:rPr>
      </w:pPr>
    </w:p>
    <w:p w:rsidR="00865980" w:rsidRPr="001674C3" w:rsidRDefault="00865980" w:rsidP="00E11ABC">
      <w:pPr>
        <w:spacing w:line="276" w:lineRule="auto"/>
        <w:rPr>
          <w:rFonts w:asciiTheme="minorHAnsi" w:hAnsiTheme="minorHAnsi"/>
          <w:color w:val="17365D" w:themeColor="text2" w:themeShade="BF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</w:rPr>
      </w:pPr>
    </w:p>
    <w:p w:rsidR="009255CE" w:rsidRPr="001674C3" w:rsidRDefault="009255CE" w:rsidP="00E11ABC">
      <w:pPr>
        <w:spacing w:line="276" w:lineRule="auto"/>
        <w:rPr>
          <w:rFonts w:asciiTheme="minorHAnsi" w:hAnsiTheme="minorHAnsi"/>
          <w:color w:val="17365D" w:themeColor="text2" w:themeShade="BF"/>
        </w:rPr>
      </w:pPr>
    </w:p>
    <w:tbl>
      <w:tblPr>
        <w:tblpPr w:leftFromText="180" w:rightFromText="180" w:vertAnchor="text" w:horzAnchor="page" w:tblpX="1363" w:tblpY="261"/>
        <w:tblW w:w="1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2"/>
      </w:tblGrid>
      <w:tr w:rsidR="001674C3" w:rsidRPr="0048429E" w:rsidTr="00C4685E">
        <w:trPr>
          <w:trHeight w:val="431"/>
        </w:trPr>
        <w:tc>
          <w:tcPr>
            <w:tcW w:w="12132" w:type="dxa"/>
            <w:tcBorders>
              <w:top w:val="nil"/>
              <w:left w:val="nil"/>
              <w:bottom w:val="nil"/>
              <w:right w:val="nil"/>
            </w:tcBorders>
          </w:tcPr>
          <w:p w:rsidR="00C4685E" w:rsidRPr="0048429E" w:rsidRDefault="00C4685E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 w:cs="Tahoma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color w:val="17365D" w:themeColor="text2" w:themeShade="BF"/>
              </w:rPr>
              <w:br w:type="page"/>
            </w:r>
            <w:r w:rsidR="004670D5" w:rsidRPr="0048429E">
              <w:rPr>
                <w:rFonts w:ascii="Sylfaen" w:hAnsi="Sylfaen" w:cs="Helvetica"/>
                <w:b/>
                <w:color w:val="17365D" w:themeColor="text2" w:themeShade="BF"/>
                <w:sz w:val="16"/>
                <w:szCs w:val="16"/>
              </w:rPr>
              <w:t xml:space="preserve">C.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სააგენტოს</w:t>
            </w:r>
            <w:r w:rsidRPr="0048429E">
              <w:rPr>
                <w:rFonts w:ascii="Sylfaen" w:hAnsi="Sylfaen" w:cs="Tahoma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უფლებამოსილი</w:t>
            </w:r>
            <w:r w:rsidRPr="0048429E">
              <w:rPr>
                <w:rFonts w:ascii="Sylfaen" w:hAnsi="Sylfaen" w:cs="Tahoma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პირის</w:t>
            </w:r>
            <w:r w:rsidRPr="0048429E">
              <w:rPr>
                <w:rFonts w:ascii="Sylfaen" w:hAnsi="Sylfaen" w:cs="Tahoma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შეფასება</w:t>
            </w:r>
            <w:r w:rsidRPr="0048429E">
              <w:rPr>
                <w:rFonts w:ascii="Sylfaen" w:hAnsi="Sylfaen" w:cs="Tahoma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</w:p>
          <w:p w:rsidR="00C4685E" w:rsidRPr="0048429E" w:rsidRDefault="00C4685E" w:rsidP="00E11ABC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ოჯახის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დეკლარაციის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ეს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ნაწილი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სააგენტოს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უფლებამოსილი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პირი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ავსებს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დამოუკიდებლად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,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არ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აცნობს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ოჯახის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წევრებს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კითხვებს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და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არ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უთანხმებს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6"/>
                <w:szCs w:val="16"/>
              </w:rPr>
              <w:t>პასუხს</w:t>
            </w:r>
          </w:p>
        </w:tc>
      </w:tr>
    </w:tbl>
    <w:p w:rsidR="00C4685E" w:rsidRPr="001674C3" w:rsidRDefault="00C4685E" w:rsidP="00E11ABC">
      <w:pPr>
        <w:spacing w:line="276" w:lineRule="auto"/>
        <w:rPr>
          <w:rFonts w:asciiTheme="minorHAnsi" w:hAnsiTheme="minorHAnsi"/>
          <w:color w:val="17365D" w:themeColor="text2" w:themeShade="BF"/>
        </w:rPr>
      </w:pPr>
    </w:p>
    <w:p w:rsidR="00C4685E" w:rsidRPr="001674C3" w:rsidRDefault="00C4685E" w:rsidP="00E11ABC">
      <w:pPr>
        <w:spacing w:line="276" w:lineRule="auto"/>
        <w:rPr>
          <w:rFonts w:asciiTheme="minorHAnsi" w:hAnsiTheme="minorHAnsi"/>
          <w:color w:val="17365D" w:themeColor="text2" w:themeShade="BF"/>
        </w:rPr>
      </w:pPr>
    </w:p>
    <w:p w:rsidR="00C4685E" w:rsidRPr="001674C3" w:rsidRDefault="00C4685E" w:rsidP="00E11ABC">
      <w:pPr>
        <w:spacing w:line="276" w:lineRule="auto"/>
        <w:rPr>
          <w:rFonts w:asciiTheme="minorHAnsi" w:hAnsiTheme="minorHAnsi"/>
          <w:color w:val="17365D" w:themeColor="text2" w:themeShade="BF"/>
        </w:rPr>
      </w:pPr>
    </w:p>
    <w:tbl>
      <w:tblPr>
        <w:tblpPr w:leftFromText="180" w:rightFromText="180" w:vertAnchor="text" w:horzAnchor="page" w:tblpX="1461" w:tblpY="-29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921"/>
        <w:gridCol w:w="992"/>
      </w:tblGrid>
      <w:tr w:rsidR="001674C3" w:rsidRPr="0048429E" w:rsidTr="00177947">
        <w:trPr>
          <w:trHeight w:val="283"/>
        </w:trPr>
        <w:tc>
          <w:tcPr>
            <w:tcW w:w="716" w:type="dxa"/>
            <w:tcBorders>
              <w:bottom w:val="dashSmallGap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A67C6" w:rsidRPr="0048429E" w:rsidRDefault="004670D5" w:rsidP="00177947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C. 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1.</w:t>
            </w:r>
          </w:p>
        </w:tc>
        <w:tc>
          <w:tcPr>
            <w:tcW w:w="5913" w:type="dxa"/>
            <w:gridSpan w:val="2"/>
            <w:tcBorders>
              <w:left w:val="nil"/>
              <w:bottom w:val="dashSmallGap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A67C6" w:rsidRPr="0048429E" w:rsidRDefault="002A67C6" w:rsidP="00177947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ოჯახის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მიერ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მოწოდებული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ინფორმაციის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სანდოობის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შეფასება</w:t>
            </w:r>
          </w:p>
        </w:tc>
      </w:tr>
      <w:tr w:rsidR="001674C3" w:rsidRPr="0048429E" w:rsidTr="00177947">
        <w:trPr>
          <w:trHeight w:val="283"/>
        </w:trPr>
        <w:tc>
          <w:tcPr>
            <w:tcW w:w="563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A67C6" w:rsidRPr="0048429E" w:rsidRDefault="002A67C6" w:rsidP="00177947">
            <w:pPr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  <w:lang w:val="de-AT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სანდოა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2A67C6" w:rsidRPr="0048429E" w:rsidRDefault="002A67C6" w:rsidP="00177947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  <w:lang w:val="de-AT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  <w:lang w:val="de-AT"/>
              </w:rPr>
              <w:t>1</w:t>
            </w:r>
          </w:p>
        </w:tc>
      </w:tr>
    </w:tbl>
    <w:p w:rsidR="00C2083F" w:rsidRPr="001674C3" w:rsidRDefault="00C2083F" w:rsidP="00E11ABC">
      <w:pPr>
        <w:rPr>
          <w:rFonts w:asciiTheme="minorHAnsi" w:hAnsiTheme="minorHAnsi"/>
          <w:color w:val="17365D" w:themeColor="text2" w:themeShade="BF"/>
        </w:rPr>
      </w:pPr>
    </w:p>
    <w:p w:rsidR="00CF4333" w:rsidRPr="001674C3" w:rsidRDefault="00CF4333" w:rsidP="00E11ABC">
      <w:pPr>
        <w:framePr w:hSpace="180" w:wrap="around" w:vAnchor="text" w:hAnchor="margin" w:x="392" w:y="109"/>
        <w:spacing w:line="276" w:lineRule="auto"/>
        <w:rPr>
          <w:rFonts w:asciiTheme="minorHAnsi" w:hAnsiTheme="minorHAnsi"/>
          <w:vanish/>
          <w:color w:val="17365D" w:themeColor="text2" w:themeShade="BF"/>
          <w:sz w:val="16"/>
          <w:szCs w:val="16"/>
        </w:rPr>
      </w:pPr>
    </w:p>
    <w:p w:rsidR="00CF4333" w:rsidRPr="001674C3" w:rsidRDefault="00CF4333" w:rsidP="00E11ABC">
      <w:pPr>
        <w:spacing w:line="276" w:lineRule="auto"/>
        <w:rPr>
          <w:rFonts w:asciiTheme="minorHAnsi" w:hAnsiTheme="minorHAnsi"/>
          <w:vanish/>
          <w:color w:val="17365D" w:themeColor="text2" w:themeShade="BF"/>
          <w:sz w:val="16"/>
          <w:szCs w:val="16"/>
        </w:rPr>
      </w:pPr>
    </w:p>
    <w:p w:rsidR="00CF4333" w:rsidRPr="001674C3" w:rsidRDefault="00CF4333" w:rsidP="00E11ABC">
      <w:pPr>
        <w:framePr w:hSpace="180" w:wrap="around" w:vAnchor="text" w:hAnchor="margin" w:x="389" w:y="404"/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</w:rPr>
      </w:pPr>
    </w:p>
    <w:p w:rsidR="00C4685E" w:rsidRPr="001674C3" w:rsidRDefault="00C4685E" w:rsidP="00E11ABC">
      <w:pPr>
        <w:rPr>
          <w:rFonts w:asciiTheme="minorHAnsi" w:hAnsiTheme="minorHAnsi"/>
          <w:color w:val="17365D" w:themeColor="text2" w:themeShade="BF"/>
        </w:rPr>
      </w:pPr>
    </w:p>
    <w:p w:rsidR="00CF4333" w:rsidRPr="001674C3" w:rsidRDefault="00CF4333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</w:rPr>
      </w:pPr>
    </w:p>
    <w:p w:rsidR="004670D5" w:rsidRPr="001674C3" w:rsidRDefault="004670D5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</w:rPr>
      </w:pPr>
    </w:p>
    <w:tbl>
      <w:tblPr>
        <w:tblpPr w:leftFromText="180" w:rightFromText="180" w:vertAnchor="text" w:horzAnchor="page" w:tblpX="1521" w:tblpY="18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92"/>
      </w:tblGrid>
      <w:tr w:rsidR="001674C3" w:rsidRPr="0048429E" w:rsidTr="0048429E">
        <w:trPr>
          <w:trHeight w:val="283"/>
        </w:trPr>
        <w:tc>
          <w:tcPr>
            <w:tcW w:w="66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2A67C6" w:rsidRPr="0048429E" w:rsidRDefault="004670D5" w:rsidP="0048429E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C. 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2. </w:t>
            </w:r>
            <w:r w:rsidR="002A67C6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მოწოდებული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2A67C6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ინფორმაცია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2A67C6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საჭიროებს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2A67C6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დამატებით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2A67C6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გადამოწმებას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/</w:t>
            </w:r>
            <w:r w:rsidR="002A67C6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რეკომენდაცია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2A67C6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სოციალურ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2A67C6"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მუშაკს</w:t>
            </w:r>
            <w:r w:rsidR="002A67C6"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:</w:t>
            </w:r>
          </w:p>
        </w:tc>
      </w:tr>
      <w:tr w:rsidR="001674C3" w:rsidRPr="0048429E" w:rsidTr="0048429E">
        <w:trPr>
          <w:trHeight w:val="283"/>
        </w:trPr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ბავშვ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>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ებ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>)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დათვალიერება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2.1</w:t>
            </w:r>
          </w:p>
        </w:tc>
      </w:tr>
      <w:tr w:rsidR="001674C3" w:rsidRPr="0048429E" w:rsidTr="0048429E">
        <w:trPr>
          <w:trHeight w:val="283"/>
        </w:trPr>
        <w:tc>
          <w:tcPr>
            <w:tcW w:w="563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ბავშვ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>(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ებ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>)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ის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ინტერვიურიება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2.2</w:t>
            </w:r>
          </w:p>
        </w:tc>
      </w:tr>
      <w:tr w:rsidR="001674C3" w:rsidRPr="0048429E" w:rsidTr="0048429E">
        <w:trPr>
          <w:trHeight w:val="283"/>
        </w:trPr>
        <w:tc>
          <w:tcPr>
            <w:tcW w:w="563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სხვა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მიუთითეთ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 xml:space="preserve"> _______________________________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2.3</w:t>
            </w:r>
          </w:p>
        </w:tc>
      </w:tr>
      <w:tr w:rsidR="001674C3" w:rsidRPr="0048429E" w:rsidTr="0048429E">
        <w:trPr>
          <w:trHeight w:val="283"/>
        </w:trPr>
        <w:tc>
          <w:tcPr>
            <w:tcW w:w="563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spacing w:line="276" w:lineRule="auto"/>
              <w:rPr>
                <w:rFonts w:ascii="Sylfaen" w:hAnsi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სხვა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მიუთითეთ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 xml:space="preserve"> _______________________________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2.4</w:t>
            </w:r>
          </w:p>
        </w:tc>
      </w:tr>
      <w:tr w:rsidR="001674C3" w:rsidRPr="0048429E" w:rsidTr="0048429E">
        <w:trPr>
          <w:trHeight w:val="283"/>
        </w:trPr>
        <w:tc>
          <w:tcPr>
            <w:tcW w:w="563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spacing w:line="276" w:lineRule="auto"/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სხვა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 xml:space="preserve">, </w:t>
            </w:r>
            <w:r w:rsidRPr="0048429E">
              <w:rPr>
                <w:rFonts w:ascii="Sylfaen" w:eastAsia="Helvetica" w:hAnsi="Sylfaen" w:cs="Helvetica"/>
                <w:color w:val="17365D" w:themeColor="text2" w:themeShade="BF"/>
                <w:sz w:val="16"/>
                <w:szCs w:val="16"/>
              </w:rPr>
              <w:t>მიუთითეთ</w:t>
            </w:r>
            <w:r w:rsidRPr="0048429E">
              <w:rPr>
                <w:rFonts w:ascii="Sylfaen" w:hAnsi="Sylfaen" w:cs="Sylfaen"/>
                <w:color w:val="17365D" w:themeColor="text2" w:themeShade="BF"/>
                <w:sz w:val="16"/>
                <w:szCs w:val="16"/>
              </w:rPr>
              <w:t xml:space="preserve"> _______________________________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2A67C6" w:rsidRPr="0048429E" w:rsidRDefault="002A67C6" w:rsidP="0048429E">
            <w:pPr>
              <w:tabs>
                <w:tab w:val="left" w:pos="2880"/>
                <w:tab w:val="left" w:pos="7920"/>
                <w:tab w:val="left" w:pos="11520"/>
              </w:tabs>
              <w:spacing w:line="276" w:lineRule="auto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>2.5</w:t>
            </w:r>
          </w:p>
        </w:tc>
      </w:tr>
    </w:tbl>
    <w:p w:rsidR="00BD002A" w:rsidRPr="001674C3" w:rsidRDefault="00BD002A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C4685E" w:rsidRPr="001674C3" w:rsidRDefault="00C4685E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BD002A" w:rsidRPr="001674C3" w:rsidRDefault="00BD002A" w:rsidP="00E11ABC">
      <w:pPr>
        <w:spacing w:line="276" w:lineRule="auto"/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DF558B" w:rsidRPr="001674C3" w:rsidRDefault="00DF558B" w:rsidP="00E11ABC">
      <w:pPr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DF558B" w:rsidRPr="001674C3" w:rsidRDefault="00DF558B" w:rsidP="00E11ABC">
      <w:pPr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DF558B" w:rsidRPr="001674C3" w:rsidRDefault="00DF558B" w:rsidP="00E11ABC">
      <w:pPr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DF558B" w:rsidRPr="001674C3" w:rsidRDefault="00DF558B" w:rsidP="00E11ABC">
      <w:pPr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DF558B" w:rsidRPr="001674C3" w:rsidRDefault="00DF558B" w:rsidP="00E11ABC">
      <w:pPr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DF558B" w:rsidRPr="001674C3" w:rsidRDefault="00DF558B" w:rsidP="00E11ABC">
      <w:pPr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CF4333" w:rsidRPr="001674C3" w:rsidRDefault="00DF558B" w:rsidP="00E11ABC">
      <w:pPr>
        <w:tabs>
          <w:tab w:val="left" w:pos="6828"/>
        </w:tabs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  <w:r w:rsidRPr="001674C3"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  <w:tab/>
      </w:r>
    </w:p>
    <w:p w:rsidR="00947035" w:rsidRPr="001674C3" w:rsidRDefault="00947035" w:rsidP="00E11ABC">
      <w:pPr>
        <w:tabs>
          <w:tab w:val="left" w:pos="6828"/>
        </w:tabs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p w:rsidR="00947035" w:rsidRPr="001674C3" w:rsidRDefault="00947035" w:rsidP="00E11ABC">
      <w:pPr>
        <w:tabs>
          <w:tab w:val="left" w:pos="6828"/>
        </w:tabs>
        <w:rPr>
          <w:rFonts w:asciiTheme="minorHAnsi" w:hAnsiTheme="minorHAnsi"/>
          <w:color w:val="17365D" w:themeColor="text2" w:themeShade="BF"/>
          <w:sz w:val="16"/>
          <w:szCs w:val="16"/>
          <w:lang w:val="de-AT"/>
        </w:rPr>
      </w:pPr>
    </w:p>
    <w:tbl>
      <w:tblPr>
        <w:tblpPr w:leftFromText="180" w:rightFromText="180" w:vertAnchor="text" w:horzAnchor="margin" w:tblpY="305"/>
        <w:tblW w:w="7020" w:type="dxa"/>
        <w:tblLayout w:type="fixed"/>
        <w:tblLook w:val="04A0" w:firstRow="1" w:lastRow="0" w:firstColumn="1" w:lastColumn="0" w:noHBand="0" w:noVBand="1"/>
      </w:tblPr>
      <w:tblGrid>
        <w:gridCol w:w="772"/>
        <w:gridCol w:w="2306"/>
        <w:gridCol w:w="1980"/>
        <w:gridCol w:w="1692"/>
        <w:gridCol w:w="270"/>
      </w:tblGrid>
      <w:tr w:rsidR="0048429E" w:rsidRPr="001674C3" w:rsidTr="0048429E">
        <w:trPr>
          <w:trHeight w:val="600"/>
        </w:trPr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429E" w:rsidRPr="0048429E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ind w:right="243" w:firstLine="142"/>
              <w:jc w:val="center"/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დეკლარაციის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შევსების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თარიღი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და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8"/>
                <w:szCs w:val="18"/>
              </w:rPr>
              <w:t>დრო</w:t>
            </w:r>
          </w:p>
        </w:tc>
      </w:tr>
      <w:tr w:rsidR="0048429E" w:rsidRPr="001674C3" w:rsidTr="0048429E">
        <w:trPr>
          <w:trHeight w:val="620"/>
        </w:trPr>
        <w:tc>
          <w:tcPr>
            <w:tcW w:w="3078" w:type="dxa"/>
            <w:gridSpan w:val="2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48429E" w:rsidRPr="0048429E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თარიღი</w:t>
            </w:r>
          </w:p>
          <w:p w:rsidR="0048429E" w:rsidRPr="0048429E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</w:pP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(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რიცხვი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/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თვე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/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წელი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)</w:t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48429E" w:rsidRPr="0048429E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დაწყების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დრო</w:t>
            </w:r>
          </w:p>
          <w:p w:rsidR="0048429E" w:rsidRPr="0048429E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</w:pP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(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საათი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/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წუთი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)</w:t>
            </w:r>
          </w:p>
        </w:tc>
        <w:tc>
          <w:tcPr>
            <w:tcW w:w="1962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8429E" w:rsidRPr="0048429E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დასრულების</w:t>
            </w:r>
            <w:r w:rsidRPr="0048429E"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Pr="0048429E">
              <w:rPr>
                <w:rFonts w:ascii="Sylfaen" w:eastAsia="Helvetica" w:hAnsi="Sylfaen" w:cs="Helvetica"/>
                <w:b/>
                <w:color w:val="17365D" w:themeColor="text2" w:themeShade="BF"/>
                <w:sz w:val="16"/>
                <w:szCs w:val="16"/>
              </w:rPr>
              <w:t>დრო</w:t>
            </w:r>
          </w:p>
          <w:p w:rsidR="0048429E" w:rsidRPr="0048429E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="Sylfaen" w:hAnsi="Sylfaen"/>
                <w:b/>
                <w:color w:val="17365D" w:themeColor="text2" w:themeShade="BF"/>
                <w:sz w:val="16"/>
                <w:szCs w:val="16"/>
              </w:rPr>
            </w:pP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(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საათი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/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წუთი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>)</w:t>
            </w:r>
          </w:p>
        </w:tc>
      </w:tr>
      <w:tr w:rsidR="0048429E" w:rsidRPr="001674C3" w:rsidTr="0048429E">
        <w:trPr>
          <w:trHeight w:val="1014"/>
        </w:trPr>
        <w:tc>
          <w:tcPr>
            <w:tcW w:w="3078" w:type="dxa"/>
            <w:gridSpan w:val="2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t xml:space="preserve"> </w: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b/>
                <w:color w:val="17365D" w:themeColor="text2" w:themeShade="BF"/>
              </w:rPr>
              <w:t>:</w: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b/>
                <w:color w:val="17365D" w:themeColor="text2" w:themeShade="BF"/>
              </w:rPr>
              <w:t>:</w: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</w:r>
            <w:r w:rsidRPr="001674C3">
              <w:rPr>
                <w:rFonts w:asciiTheme="minorHAnsi" w:hAnsiTheme="minorHAnsi"/>
                <w:color w:val="17365D" w:themeColor="text2" w:themeShade="BF"/>
                <w:sz w:val="18"/>
                <w:szCs w:val="18"/>
              </w:rPr>
              <w:fldChar w:fldCharType="end"/>
            </w:r>
          </w:p>
        </w:tc>
      </w:tr>
      <w:tr w:rsidR="0048429E" w:rsidRPr="001674C3" w:rsidTr="0048429E">
        <w:trPr>
          <w:trHeight w:val="552"/>
        </w:trPr>
        <w:tc>
          <w:tcPr>
            <w:tcW w:w="77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dashSmallGap" w:sz="4" w:space="0" w:color="auto"/>
            </w:tcBorders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right w:val="single" w:sz="12" w:space="0" w:color="auto"/>
            </w:tcBorders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  <w:tr w:rsidR="0048429E" w:rsidRPr="001674C3" w:rsidTr="0048429E">
        <w:trPr>
          <w:trHeight w:val="418"/>
        </w:trPr>
        <w:tc>
          <w:tcPr>
            <w:tcW w:w="7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306" w:type="dxa"/>
            <w:tcBorders>
              <w:bottom w:val="single" w:sz="12" w:space="0" w:color="auto"/>
            </w:tcBorders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672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48429E" w:rsidRPr="0048429E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</w:pP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სააგენტოს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უფლებამოსილი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პირის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ხელმოწერა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და</w:t>
            </w:r>
            <w:r w:rsidRPr="0048429E">
              <w:rPr>
                <w:rFonts w:ascii="Sylfaen" w:hAnsi="Sylfaen"/>
                <w:i/>
                <w:color w:val="17365D" w:themeColor="text2" w:themeShade="BF"/>
                <w:sz w:val="12"/>
                <w:szCs w:val="12"/>
              </w:rPr>
              <w:t xml:space="preserve"> </w:t>
            </w:r>
            <w:r w:rsidRPr="0048429E">
              <w:rPr>
                <w:rFonts w:ascii="Sylfaen" w:eastAsia="Helvetica" w:hAnsi="Sylfaen" w:cs="Helvetica"/>
                <w:i/>
                <w:color w:val="17365D" w:themeColor="text2" w:themeShade="BF"/>
                <w:sz w:val="12"/>
                <w:szCs w:val="12"/>
              </w:rPr>
              <w:t>ბეჭედი</w:t>
            </w:r>
          </w:p>
        </w:tc>
        <w:tc>
          <w:tcPr>
            <w:tcW w:w="270" w:type="dxa"/>
            <w:tcBorders>
              <w:bottom w:val="single" w:sz="12" w:space="0" w:color="auto"/>
              <w:right w:val="single" w:sz="12" w:space="0" w:color="auto"/>
            </w:tcBorders>
          </w:tcPr>
          <w:p w:rsidR="0048429E" w:rsidRPr="001674C3" w:rsidRDefault="0048429E" w:rsidP="0048429E">
            <w:pPr>
              <w:tabs>
                <w:tab w:val="left" w:pos="2880"/>
                <w:tab w:val="left" w:pos="7920"/>
                <w:tab w:val="left" w:pos="11520"/>
              </w:tabs>
              <w:jc w:val="center"/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</w:pPr>
          </w:p>
        </w:tc>
      </w:tr>
    </w:tbl>
    <w:p w:rsidR="00947035" w:rsidRPr="001674C3" w:rsidRDefault="00947035" w:rsidP="00E11ABC">
      <w:pPr>
        <w:tabs>
          <w:tab w:val="left" w:pos="6828"/>
        </w:tabs>
        <w:rPr>
          <w:rFonts w:asciiTheme="minorHAnsi" w:hAnsiTheme="minorHAnsi"/>
          <w:color w:val="17365D" w:themeColor="text2" w:themeShade="BF"/>
          <w:sz w:val="16"/>
          <w:szCs w:val="16"/>
          <w:lang w:val="ka-GE"/>
        </w:rPr>
      </w:pPr>
    </w:p>
    <w:sectPr w:rsidR="00947035" w:rsidRPr="001674C3" w:rsidSect="009255CE">
      <w:footerReference w:type="even" r:id="rId10"/>
      <w:footerReference w:type="default" r:id="rId11"/>
      <w:type w:val="continuous"/>
      <w:pgSz w:w="16838" w:h="11906" w:orient="landscape" w:code="9"/>
      <w:pgMar w:top="369" w:right="1440" w:bottom="0" w:left="1440" w:header="360" w:footer="16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C3" w:rsidRDefault="002964C3">
      <w:r>
        <w:separator/>
      </w:r>
    </w:p>
  </w:endnote>
  <w:endnote w:type="continuationSeparator" w:id="0">
    <w:p w:rsidR="002964C3" w:rsidRDefault="002964C3">
      <w:r>
        <w:continuationSeparator/>
      </w:r>
    </w:p>
  </w:endnote>
  <w:endnote w:type="continuationNotice" w:id="1">
    <w:p w:rsidR="002964C3" w:rsidRDefault="00296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erNusx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29E" w:rsidRDefault="002964C3" w:rsidP="00672A53">
    <w:pPr>
      <w:pStyle w:val="Footer"/>
    </w:pPr>
    <w:sdt>
      <w:sdtPr>
        <w:id w:val="1292252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29E">
          <w:rPr>
            <w:noProof/>
          </w:rPr>
          <w:t>4</w:t>
        </w:r>
        <w:r>
          <w:rPr>
            <w:noProof/>
          </w:rPr>
          <w:fldChar w:fldCharType="end"/>
        </w:r>
        <w:r w:rsidR="0048429E">
          <w:rPr>
            <w:rFonts w:ascii="Sylfaen" w:hAnsi="Sylfaen"/>
            <w:noProof/>
          </w:rPr>
          <w:t xml:space="preserve"> </w:t>
        </w:r>
      </w:sdtContent>
    </w:sdt>
  </w:p>
  <w:p w:rsidR="0048429E" w:rsidRPr="00672A53" w:rsidRDefault="0048429E" w:rsidP="00A40CEC">
    <w:pPr>
      <w:pStyle w:val="Footer"/>
      <w:ind w:right="360"/>
      <w:rPr>
        <w:rFonts w:ascii="Sylfaen" w:hAnsi="Sylfae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142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29E" w:rsidRDefault="002964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9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8429E" w:rsidRDefault="0048429E" w:rsidP="00A40C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C3" w:rsidRDefault="002964C3">
      <w:r>
        <w:separator/>
      </w:r>
    </w:p>
  </w:footnote>
  <w:footnote w:type="continuationSeparator" w:id="0">
    <w:p w:rsidR="002964C3" w:rsidRDefault="002964C3">
      <w:r>
        <w:continuationSeparator/>
      </w:r>
    </w:p>
  </w:footnote>
  <w:footnote w:type="continuationNotice" w:id="1">
    <w:p w:rsidR="002964C3" w:rsidRDefault="002964C3"/>
  </w:footnote>
  <w:footnote w:id="2">
    <w:p w:rsidR="0048429E" w:rsidRDefault="004842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41E31">
        <w:rPr>
          <w:rFonts w:ascii="Sylfaen" w:hAnsi="Sylfaen" w:cs="Menlo Regular"/>
          <w:color w:val="17365D" w:themeColor="text2" w:themeShade="BF"/>
          <w:sz w:val="16"/>
          <w:szCs w:val="16"/>
        </w:rPr>
        <w:t>12 თვიდან ბავშვს შეუძლია ხოხვა და ნაბიჯების გადადგმა დახმარებით ან დამოუკიდებლად, 18 თვიდან უნდა დადიოდეს დამოუკიდებლად</w:t>
      </w:r>
      <w:r>
        <w:rPr>
          <w:rFonts w:ascii="Sylfaen" w:hAnsi="Sylfaen" w:cs="Menlo Regular"/>
          <w:color w:val="17365D" w:themeColor="text2" w:themeShade="BF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C25"/>
    <w:multiLevelType w:val="hybridMultilevel"/>
    <w:tmpl w:val="A2EE349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3323934"/>
    <w:multiLevelType w:val="multilevel"/>
    <w:tmpl w:val="0172E72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440"/>
      </w:pPr>
      <w:rPr>
        <w:rFonts w:hint="default"/>
      </w:rPr>
    </w:lvl>
  </w:abstractNum>
  <w:abstractNum w:abstractNumId="2">
    <w:nsid w:val="04600FD9"/>
    <w:multiLevelType w:val="hybridMultilevel"/>
    <w:tmpl w:val="C5DAC02A"/>
    <w:lvl w:ilvl="0" w:tplc="C12C6728">
      <w:start w:val="1"/>
      <w:numFmt w:val="decimal"/>
      <w:lvlText w:val="%1."/>
      <w:lvlJc w:val="left"/>
      <w:pPr>
        <w:ind w:left="9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07643635"/>
    <w:multiLevelType w:val="multilevel"/>
    <w:tmpl w:val="B0927E5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440"/>
      </w:pPr>
      <w:rPr>
        <w:rFonts w:hint="default"/>
      </w:rPr>
    </w:lvl>
  </w:abstractNum>
  <w:abstractNum w:abstractNumId="4">
    <w:nsid w:val="0C170DAA"/>
    <w:multiLevelType w:val="multilevel"/>
    <w:tmpl w:val="31E0E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440"/>
      </w:pPr>
      <w:rPr>
        <w:rFonts w:hint="default"/>
      </w:rPr>
    </w:lvl>
  </w:abstractNum>
  <w:abstractNum w:abstractNumId="5">
    <w:nsid w:val="22B35958"/>
    <w:multiLevelType w:val="multilevel"/>
    <w:tmpl w:val="2FDECB50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440"/>
      </w:pPr>
      <w:rPr>
        <w:rFonts w:hint="default"/>
      </w:rPr>
    </w:lvl>
  </w:abstractNum>
  <w:abstractNum w:abstractNumId="6">
    <w:nsid w:val="254E6C8B"/>
    <w:multiLevelType w:val="multilevel"/>
    <w:tmpl w:val="CC86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1542BC"/>
    <w:multiLevelType w:val="multilevel"/>
    <w:tmpl w:val="BBD8ECFA"/>
    <w:lvl w:ilvl="0">
      <w:start w:val="3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Helvetica" w:eastAsia="Helvetica" w:hAnsi="Helvetica" w:cs="Helvetica" w:hint="default"/>
      </w:rPr>
    </w:lvl>
  </w:abstractNum>
  <w:abstractNum w:abstractNumId="8">
    <w:nsid w:val="2B3D016E"/>
    <w:multiLevelType w:val="multilevel"/>
    <w:tmpl w:val="31E0E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440"/>
      </w:pPr>
      <w:rPr>
        <w:rFonts w:hint="default"/>
      </w:rPr>
    </w:lvl>
  </w:abstractNum>
  <w:abstractNum w:abstractNumId="9">
    <w:nsid w:val="2BF17BCC"/>
    <w:multiLevelType w:val="multilevel"/>
    <w:tmpl w:val="7332E8AA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F9E025E"/>
    <w:multiLevelType w:val="hybridMultilevel"/>
    <w:tmpl w:val="C4A43AF8"/>
    <w:lvl w:ilvl="0" w:tplc="0409000F">
      <w:start w:val="1"/>
      <w:numFmt w:val="decimal"/>
      <w:lvlText w:val="%1.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>
    <w:nsid w:val="31CE72A2"/>
    <w:multiLevelType w:val="hybridMultilevel"/>
    <w:tmpl w:val="6A20ED50"/>
    <w:lvl w:ilvl="0" w:tplc="0409000F">
      <w:start w:val="1"/>
      <w:numFmt w:val="decimal"/>
      <w:lvlText w:val="%1."/>
      <w:lvlJc w:val="left"/>
      <w:pPr>
        <w:ind w:left="2678" w:hanging="360"/>
      </w:pPr>
    </w:lvl>
    <w:lvl w:ilvl="1" w:tplc="04090019" w:tentative="1">
      <w:start w:val="1"/>
      <w:numFmt w:val="lowerLetter"/>
      <w:lvlText w:val="%2."/>
      <w:lvlJc w:val="left"/>
      <w:pPr>
        <w:ind w:left="3398" w:hanging="360"/>
      </w:pPr>
    </w:lvl>
    <w:lvl w:ilvl="2" w:tplc="0409001B" w:tentative="1">
      <w:start w:val="1"/>
      <w:numFmt w:val="lowerRoman"/>
      <w:lvlText w:val="%3."/>
      <w:lvlJc w:val="right"/>
      <w:pPr>
        <w:ind w:left="4118" w:hanging="180"/>
      </w:pPr>
    </w:lvl>
    <w:lvl w:ilvl="3" w:tplc="0409000F" w:tentative="1">
      <w:start w:val="1"/>
      <w:numFmt w:val="decimal"/>
      <w:lvlText w:val="%4."/>
      <w:lvlJc w:val="left"/>
      <w:pPr>
        <w:ind w:left="4838" w:hanging="360"/>
      </w:pPr>
    </w:lvl>
    <w:lvl w:ilvl="4" w:tplc="04090019" w:tentative="1">
      <w:start w:val="1"/>
      <w:numFmt w:val="lowerLetter"/>
      <w:lvlText w:val="%5."/>
      <w:lvlJc w:val="left"/>
      <w:pPr>
        <w:ind w:left="5558" w:hanging="360"/>
      </w:pPr>
    </w:lvl>
    <w:lvl w:ilvl="5" w:tplc="0409001B" w:tentative="1">
      <w:start w:val="1"/>
      <w:numFmt w:val="lowerRoman"/>
      <w:lvlText w:val="%6."/>
      <w:lvlJc w:val="right"/>
      <w:pPr>
        <w:ind w:left="6278" w:hanging="180"/>
      </w:pPr>
    </w:lvl>
    <w:lvl w:ilvl="6" w:tplc="0409000F" w:tentative="1">
      <w:start w:val="1"/>
      <w:numFmt w:val="decimal"/>
      <w:lvlText w:val="%7."/>
      <w:lvlJc w:val="left"/>
      <w:pPr>
        <w:ind w:left="6998" w:hanging="360"/>
      </w:pPr>
    </w:lvl>
    <w:lvl w:ilvl="7" w:tplc="04090019" w:tentative="1">
      <w:start w:val="1"/>
      <w:numFmt w:val="lowerLetter"/>
      <w:lvlText w:val="%8."/>
      <w:lvlJc w:val="left"/>
      <w:pPr>
        <w:ind w:left="7718" w:hanging="360"/>
      </w:pPr>
    </w:lvl>
    <w:lvl w:ilvl="8" w:tplc="0409001B" w:tentative="1">
      <w:start w:val="1"/>
      <w:numFmt w:val="lowerRoman"/>
      <w:lvlText w:val="%9."/>
      <w:lvlJc w:val="right"/>
      <w:pPr>
        <w:ind w:left="8438" w:hanging="180"/>
      </w:pPr>
    </w:lvl>
  </w:abstractNum>
  <w:abstractNum w:abstractNumId="12">
    <w:nsid w:val="346B1A6D"/>
    <w:multiLevelType w:val="hybridMultilevel"/>
    <w:tmpl w:val="1246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C1C7A"/>
    <w:multiLevelType w:val="hybridMultilevel"/>
    <w:tmpl w:val="EDF44B72"/>
    <w:lvl w:ilvl="0" w:tplc="0FAA4552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8545B"/>
    <w:multiLevelType w:val="multilevel"/>
    <w:tmpl w:val="7A06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75F6C85"/>
    <w:multiLevelType w:val="hybridMultilevel"/>
    <w:tmpl w:val="E7925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20D1D"/>
    <w:multiLevelType w:val="multilevel"/>
    <w:tmpl w:val="7A06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F741114"/>
    <w:multiLevelType w:val="multilevel"/>
    <w:tmpl w:val="7A06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F8F0A7A"/>
    <w:multiLevelType w:val="hybridMultilevel"/>
    <w:tmpl w:val="74EE4D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F37CDF"/>
    <w:multiLevelType w:val="multilevel"/>
    <w:tmpl w:val="7A06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501F7BD0"/>
    <w:multiLevelType w:val="hybridMultilevel"/>
    <w:tmpl w:val="74EE4DEC"/>
    <w:lvl w:ilvl="0" w:tplc="0409000F">
      <w:start w:val="1"/>
      <w:numFmt w:val="decimal"/>
      <w:lvlText w:val="%1.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>
    <w:nsid w:val="519B7DF7"/>
    <w:multiLevelType w:val="hybridMultilevel"/>
    <w:tmpl w:val="C4A43AF8"/>
    <w:lvl w:ilvl="0" w:tplc="0409000F">
      <w:start w:val="1"/>
      <w:numFmt w:val="decimal"/>
      <w:lvlText w:val="%1.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>
    <w:nsid w:val="52BE1BB2"/>
    <w:multiLevelType w:val="hybridMultilevel"/>
    <w:tmpl w:val="8A00A7A0"/>
    <w:lvl w:ilvl="0" w:tplc="3C08648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D250F7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868BD"/>
    <w:multiLevelType w:val="hybridMultilevel"/>
    <w:tmpl w:val="74EE4DEC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>
    <w:nsid w:val="541A2286"/>
    <w:multiLevelType w:val="multilevel"/>
    <w:tmpl w:val="253CF6EE"/>
    <w:lvl w:ilvl="0">
      <w:start w:val="2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Helvetica" w:eastAsia="Helvetica" w:hAnsi="Helvetica" w:cs="Helvetica" w:hint="default"/>
      </w:rPr>
    </w:lvl>
  </w:abstractNum>
  <w:abstractNum w:abstractNumId="25">
    <w:nsid w:val="59167420"/>
    <w:multiLevelType w:val="multilevel"/>
    <w:tmpl w:val="31E0E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440"/>
      </w:pPr>
      <w:rPr>
        <w:rFonts w:hint="default"/>
      </w:rPr>
    </w:lvl>
  </w:abstractNum>
  <w:abstractNum w:abstractNumId="26">
    <w:nsid w:val="59E61A31"/>
    <w:multiLevelType w:val="hybridMultilevel"/>
    <w:tmpl w:val="EAB6D09E"/>
    <w:lvl w:ilvl="0" w:tplc="0409000F">
      <w:start w:val="1"/>
      <w:numFmt w:val="decimal"/>
      <w:lvlText w:val="%1.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>
    <w:nsid w:val="5CD06EB6"/>
    <w:multiLevelType w:val="multilevel"/>
    <w:tmpl w:val="2CCCEE04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5D491202"/>
    <w:multiLevelType w:val="multilevel"/>
    <w:tmpl w:val="FDC0698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450" w:hanging="36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810" w:hanging="72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170" w:hanging="1080"/>
      </w:pPr>
      <w:rPr>
        <w:rFonts w:cstheme="minorBidi" w:hint="default"/>
      </w:rPr>
    </w:lvl>
  </w:abstractNum>
  <w:abstractNum w:abstractNumId="29">
    <w:nsid w:val="5EC16DCB"/>
    <w:multiLevelType w:val="multilevel"/>
    <w:tmpl w:val="31BAFAA4"/>
    <w:lvl w:ilvl="0">
      <w:start w:val="1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eastAsia="Helvetica" w:hAnsi="Helvetica" w:cs="Helvetica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eastAsia="Helvetica" w:hAnsi="Helvetica" w:cs="Helvetica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Helvetica" w:eastAsia="Helvetica" w:hAnsi="Helvetica" w:cs="Helvetica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eastAsia="Helvetica" w:hAnsi="Helvetica" w:cs="Helvetica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Helvetica" w:eastAsia="Helvetica" w:hAnsi="Helvetica" w:cs="Helvetica"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Helvetica" w:eastAsia="Helvetica" w:hAnsi="Helvetica" w:cs="Helvetica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Helvetica" w:eastAsia="Helvetica" w:hAnsi="Helvetica" w:cs="Helvetica" w:hint="default"/>
        <w:b/>
      </w:rPr>
    </w:lvl>
  </w:abstractNum>
  <w:abstractNum w:abstractNumId="30">
    <w:nsid w:val="608E70C0"/>
    <w:multiLevelType w:val="hybridMultilevel"/>
    <w:tmpl w:val="A2EE349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>
    <w:nsid w:val="632A0392"/>
    <w:multiLevelType w:val="multilevel"/>
    <w:tmpl w:val="438E0106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4F18F9"/>
    <w:multiLevelType w:val="multilevel"/>
    <w:tmpl w:val="CBBC7A44"/>
    <w:lvl w:ilvl="0">
      <w:start w:val="18"/>
      <w:numFmt w:val="decimal"/>
      <w:lvlText w:val="%1."/>
      <w:lvlJc w:val="left"/>
      <w:pPr>
        <w:ind w:left="450" w:hanging="360"/>
      </w:pPr>
      <w:rPr>
        <w:rFonts w:cs="Sylfaen" w:hint="default"/>
        <w:b w:val="0"/>
      </w:rPr>
    </w:lvl>
    <w:lvl w:ilvl="1"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0" w:hanging="1080"/>
      </w:pPr>
      <w:rPr>
        <w:rFonts w:hint="default"/>
      </w:rPr>
    </w:lvl>
  </w:abstractNum>
  <w:abstractNum w:abstractNumId="33">
    <w:nsid w:val="6D286D08"/>
    <w:multiLevelType w:val="multilevel"/>
    <w:tmpl w:val="2C842FC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30" w:hanging="1080"/>
      </w:pPr>
      <w:rPr>
        <w:rFonts w:hint="default"/>
      </w:rPr>
    </w:lvl>
  </w:abstractNum>
  <w:abstractNum w:abstractNumId="34">
    <w:nsid w:val="6EE04CCE"/>
    <w:multiLevelType w:val="multilevel"/>
    <w:tmpl w:val="7A06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0AE1862"/>
    <w:multiLevelType w:val="multilevel"/>
    <w:tmpl w:val="2CCCEE04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8EA0CD9"/>
    <w:multiLevelType w:val="multilevel"/>
    <w:tmpl w:val="2DB284E4"/>
    <w:lvl w:ilvl="0">
      <w:start w:val="16"/>
      <w:numFmt w:val="decimal"/>
      <w:lvlText w:val="%1.0"/>
      <w:lvlJc w:val="left"/>
      <w:pPr>
        <w:ind w:left="81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25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405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77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85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57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90" w:hanging="1080"/>
      </w:pPr>
      <w:rPr>
        <w:rFonts w:cs="Sylfaen" w:hint="default"/>
      </w:rPr>
    </w:lvl>
  </w:abstractNum>
  <w:abstractNum w:abstractNumId="37">
    <w:nsid w:val="7A904BD1"/>
    <w:multiLevelType w:val="hybridMultilevel"/>
    <w:tmpl w:val="956E230A"/>
    <w:lvl w:ilvl="0" w:tplc="1B72605E">
      <w:numFmt w:val="decimal"/>
      <w:lvlText w:val="(%1-"/>
      <w:lvlJc w:val="left"/>
      <w:pPr>
        <w:ind w:left="8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8">
    <w:nsid w:val="7BBD5D37"/>
    <w:multiLevelType w:val="multilevel"/>
    <w:tmpl w:val="BBD8ECFA"/>
    <w:lvl w:ilvl="0">
      <w:start w:val="3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Helvetica" w:eastAsia="Helvetica" w:hAnsi="Helvetica" w:cs="Helvetica" w:hint="default"/>
      </w:rPr>
    </w:lvl>
  </w:abstractNum>
  <w:abstractNum w:abstractNumId="39">
    <w:nsid w:val="7F925821"/>
    <w:multiLevelType w:val="multilevel"/>
    <w:tmpl w:val="8C3A1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8" w:hanging="1440"/>
      </w:pPr>
      <w:rPr>
        <w:rFonts w:hint="default"/>
      </w:rPr>
    </w:lvl>
  </w:abstractNum>
  <w:num w:numId="1">
    <w:abstractNumId w:val="30"/>
  </w:num>
  <w:num w:numId="2">
    <w:abstractNumId w:val="3"/>
  </w:num>
  <w:num w:numId="3">
    <w:abstractNumId w:val="20"/>
  </w:num>
  <w:num w:numId="4">
    <w:abstractNumId w:val="5"/>
  </w:num>
  <w:num w:numId="5">
    <w:abstractNumId w:val="18"/>
  </w:num>
  <w:num w:numId="6">
    <w:abstractNumId w:val="6"/>
  </w:num>
  <w:num w:numId="7">
    <w:abstractNumId w:val="12"/>
  </w:num>
  <w:num w:numId="8">
    <w:abstractNumId w:val="26"/>
  </w:num>
  <w:num w:numId="9">
    <w:abstractNumId w:val="2"/>
  </w:num>
  <w:num w:numId="10">
    <w:abstractNumId w:val="37"/>
  </w:num>
  <w:num w:numId="11">
    <w:abstractNumId w:val="23"/>
  </w:num>
  <w:num w:numId="12">
    <w:abstractNumId w:val="31"/>
  </w:num>
  <w:num w:numId="13">
    <w:abstractNumId w:val="28"/>
  </w:num>
  <w:num w:numId="14">
    <w:abstractNumId w:val="36"/>
  </w:num>
  <w:num w:numId="15">
    <w:abstractNumId w:val="32"/>
  </w:num>
  <w:num w:numId="16">
    <w:abstractNumId w:val="33"/>
  </w:num>
  <w:num w:numId="17">
    <w:abstractNumId w:val="13"/>
  </w:num>
  <w:num w:numId="18">
    <w:abstractNumId w:val="10"/>
  </w:num>
  <w:num w:numId="19">
    <w:abstractNumId w:val="21"/>
  </w:num>
  <w:num w:numId="20">
    <w:abstractNumId w:val="0"/>
  </w:num>
  <w:num w:numId="21">
    <w:abstractNumId w:val="22"/>
  </w:num>
  <w:num w:numId="22">
    <w:abstractNumId w:val="8"/>
  </w:num>
  <w:num w:numId="23">
    <w:abstractNumId w:val="4"/>
  </w:num>
  <w:num w:numId="24">
    <w:abstractNumId w:val="25"/>
  </w:num>
  <w:num w:numId="25">
    <w:abstractNumId w:val="1"/>
  </w:num>
  <w:num w:numId="26">
    <w:abstractNumId w:val="16"/>
  </w:num>
  <w:num w:numId="27">
    <w:abstractNumId w:val="15"/>
  </w:num>
  <w:num w:numId="28">
    <w:abstractNumId w:val="34"/>
  </w:num>
  <w:num w:numId="29">
    <w:abstractNumId w:val="14"/>
  </w:num>
  <w:num w:numId="30">
    <w:abstractNumId w:val="19"/>
  </w:num>
  <w:num w:numId="31">
    <w:abstractNumId w:val="17"/>
  </w:num>
  <w:num w:numId="32">
    <w:abstractNumId w:val="11"/>
  </w:num>
  <w:num w:numId="33">
    <w:abstractNumId w:val="29"/>
  </w:num>
  <w:num w:numId="34">
    <w:abstractNumId w:val="24"/>
  </w:num>
  <w:num w:numId="35">
    <w:abstractNumId w:val="7"/>
  </w:num>
  <w:num w:numId="36">
    <w:abstractNumId w:val="38"/>
  </w:num>
  <w:num w:numId="37">
    <w:abstractNumId w:val="9"/>
  </w:num>
  <w:num w:numId="38">
    <w:abstractNumId w:val="35"/>
  </w:num>
  <w:num w:numId="39">
    <w:abstractNumId w:val="27"/>
  </w:num>
  <w:num w:numId="40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hideSpellingErrors/>
  <w:hideGrammaticalErrors/>
  <w:doNotTrackFormatting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15"/>
    <w:rsid w:val="00004B6C"/>
    <w:rsid w:val="00010558"/>
    <w:rsid w:val="00010886"/>
    <w:rsid w:val="00010EB2"/>
    <w:rsid w:val="00014AAC"/>
    <w:rsid w:val="0001560B"/>
    <w:rsid w:val="00015BEE"/>
    <w:rsid w:val="00016A04"/>
    <w:rsid w:val="0002198F"/>
    <w:rsid w:val="00022229"/>
    <w:rsid w:val="0002239C"/>
    <w:rsid w:val="00035573"/>
    <w:rsid w:val="0004000F"/>
    <w:rsid w:val="00040E45"/>
    <w:rsid w:val="00043F24"/>
    <w:rsid w:val="0004607A"/>
    <w:rsid w:val="00047CFB"/>
    <w:rsid w:val="00047EE9"/>
    <w:rsid w:val="00050A5E"/>
    <w:rsid w:val="000515A1"/>
    <w:rsid w:val="0005174C"/>
    <w:rsid w:val="00051836"/>
    <w:rsid w:val="00051A93"/>
    <w:rsid w:val="00052436"/>
    <w:rsid w:val="00056480"/>
    <w:rsid w:val="00060432"/>
    <w:rsid w:val="000609D7"/>
    <w:rsid w:val="00061485"/>
    <w:rsid w:val="00062E6D"/>
    <w:rsid w:val="000668E0"/>
    <w:rsid w:val="00070254"/>
    <w:rsid w:val="00071C30"/>
    <w:rsid w:val="00082FB6"/>
    <w:rsid w:val="0008554A"/>
    <w:rsid w:val="00085778"/>
    <w:rsid w:val="000868C0"/>
    <w:rsid w:val="000906FA"/>
    <w:rsid w:val="000914C3"/>
    <w:rsid w:val="00093186"/>
    <w:rsid w:val="000950C1"/>
    <w:rsid w:val="000A2610"/>
    <w:rsid w:val="000A32F4"/>
    <w:rsid w:val="000A362E"/>
    <w:rsid w:val="000A4762"/>
    <w:rsid w:val="000A6B01"/>
    <w:rsid w:val="000A6B24"/>
    <w:rsid w:val="000B2E1B"/>
    <w:rsid w:val="000B570E"/>
    <w:rsid w:val="000B5DB6"/>
    <w:rsid w:val="000B69DC"/>
    <w:rsid w:val="000B7E15"/>
    <w:rsid w:val="000C081E"/>
    <w:rsid w:val="000C2A92"/>
    <w:rsid w:val="000D1822"/>
    <w:rsid w:val="000D3E15"/>
    <w:rsid w:val="000D6188"/>
    <w:rsid w:val="000D6303"/>
    <w:rsid w:val="000E038C"/>
    <w:rsid w:val="000E0B76"/>
    <w:rsid w:val="000E3F95"/>
    <w:rsid w:val="000E45C8"/>
    <w:rsid w:val="000E5010"/>
    <w:rsid w:val="000E517B"/>
    <w:rsid w:val="000E61F0"/>
    <w:rsid w:val="000E72E1"/>
    <w:rsid w:val="000F30C0"/>
    <w:rsid w:val="000F5E65"/>
    <w:rsid w:val="000F7995"/>
    <w:rsid w:val="00100768"/>
    <w:rsid w:val="00100D24"/>
    <w:rsid w:val="0011166A"/>
    <w:rsid w:val="00113431"/>
    <w:rsid w:val="00125A3E"/>
    <w:rsid w:val="00125F05"/>
    <w:rsid w:val="0012694B"/>
    <w:rsid w:val="001269FC"/>
    <w:rsid w:val="0013122A"/>
    <w:rsid w:val="00141FEF"/>
    <w:rsid w:val="00143109"/>
    <w:rsid w:val="00145710"/>
    <w:rsid w:val="00147137"/>
    <w:rsid w:val="0015256F"/>
    <w:rsid w:val="00152845"/>
    <w:rsid w:val="00154959"/>
    <w:rsid w:val="00161305"/>
    <w:rsid w:val="00165573"/>
    <w:rsid w:val="001674C3"/>
    <w:rsid w:val="00167F0A"/>
    <w:rsid w:val="00170A2D"/>
    <w:rsid w:val="00170AEA"/>
    <w:rsid w:val="001710B6"/>
    <w:rsid w:val="0017152A"/>
    <w:rsid w:val="0017229F"/>
    <w:rsid w:val="00172E4B"/>
    <w:rsid w:val="00174B51"/>
    <w:rsid w:val="00177947"/>
    <w:rsid w:val="00181E18"/>
    <w:rsid w:val="00184742"/>
    <w:rsid w:val="00184BF3"/>
    <w:rsid w:val="00187951"/>
    <w:rsid w:val="00187F9B"/>
    <w:rsid w:val="0019079A"/>
    <w:rsid w:val="00190D09"/>
    <w:rsid w:val="0019202A"/>
    <w:rsid w:val="0019327B"/>
    <w:rsid w:val="0019560C"/>
    <w:rsid w:val="0019679B"/>
    <w:rsid w:val="001A1396"/>
    <w:rsid w:val="001A194B"/>
    <w:rsid w:val="001A3110"/>
    <w:rsid w:val="001A3751"/>
    <w:rsid w:val="001B045E"/>
    <w:rsid w:val="001B0AF4"/>
    <w:rsid w:val="001B38D0"/>
    <w:rsid w:val="001B7B22"/>
    <w:rsid w:val="001C0185"/>
    <w:rsid w:val="001C189F"/>
    <w:rsid w:val="001C267A"/>
    <w:rsid w:val="001C42CD"/>
    <w:rsid w:val="001C75F6"/>
    <w:rsid w:val="001C7959"/>
    <w:rsid w:val="001C7D6E"/>
    <w:rsid w:val="001D045E"/>
    <w:rsid w:val="001D2DE8"/>
    <w:rsid w:val="001D37E4"/>
    <w:rsid w:val="001D52F1"/>
    <w:rsid w:val="001E158D"/>
    <w:rsid w:val="001E2B9A"/>
    <w:rsid w:val="001E3D43"/>
    <w:rsid w:val="001E5C10"/>
    <w:rsid w:val="001E72D6"/>
    <w:rsid w:val="001F4A5A"/>
    <w:rsid w:val="001F66A3"/>
    <w:rsid w:val="00200EE0"/>
    <w:rsid w:val="00201CFA"/>
    <w:rsid w:val="002040A2"/>
    <w:rsid w:val="00204408"/>
    <w:rsid w:val="00212336"/>
    <w:rsid w:val="0021242C"/>
    <w:rsid w:val="0021447F"/>
    <w:rsid w:val="002153DA"/>
    <w:rsid w:val="00216EA0"/>
    <w:rsid w:val="00220B9A"/>
    <w:rsid w:val="00221B66"/>
    <w:rsid w:val="00221D18"/>
    <w:rsid w:val="00221DF5"/>
    <w:rsid w:val="00222FF1"/>
    <w:rsid w:val="00225133"/>
    <w:rsid w:val="00227A1A"/>
    <w:rsid w:val="002318A3"/>
    <w:rsid w:val="00232B8D"/>
    <w:rsid w:val="00232B9A"/>
    <w:rsid w:val="00232F1A"/>
    <w:rsid w:val="0023554B"/>
    <w:rsid w:val="00236BD0"/>
    <w:rsid w:val="00237D64"/>
    <w:rsid w:val="00241673"/>
    <w:rsid w:val="00243F3E"/>
    <w:rsid w:val="00246421"/>
    <w:rsid w:val="00246628"/>
    <w:rsid w:val="0025384C"/>
    <w:rsid w:val="00257AA1"/>
    <w:rsid w:val="00272160"/>
    <w:rsid w:val="00274060"/>
    <w:rsid w:val="00275221"/>
    <w:rsid w:val="00280316"/>
    <w:rsid w:val="0028136A"/>
    <w:rsid w:val="00285436"/>
    <w:rsid w:val="00290A50"/>
    <w:rsid w:val="00290B25"/>
    <w:rsid w:val="00290C94"/>
    <w:rsid w:val="00291193"/>
    <w:rsid w:val="00292C4F"/>
    <w:rsid w:val="002964C3"/>
    <w:rsid w:val="0029729F"/>
    <w:rsid w:val="002A05E2"/>
    <w:rsid w:val="002A225D"/>
    <w:rsid w:val="002A35F4"/>
    <w:rsid w:val="002A575A"/>
    <w:rsid w:val="002A65F4"/>
    <w:rsid w:val="002A67C6"/>
    <w:rsid w:val="002A6D18"/>
    <w:rsid w:val="002A772A"/>
    <w:rsid w:val="002B05B4"/>
    <w:rsid w:val="002B64C6"/>
    <w:rsid w:val="002B66D7"/>
    <w:rsid w:val="002C0A5E"/>
    <w:rsid w:val="002C1177"/>
    <w:rsid w:val="002C1434"/>
    <w:rsid w:val="002C2093"/>
    <w:rsid w:val="002C27BA"/>
    <w:rsid w:val="002D0312"/>
    <w:rsid w:val="002D307B"/>
    <w:rsid w:val="002D5BDF"/>
    <w:rsid w:val="002D66EB"/>
    <w:rsid w:val="002E03F8"/>
    <w:rsid w:val="002E4CDF"/>
    <w:rsid w:val="002E5227"/>
    <w:rsid w:val="002E52BD"/>
    <w:rsid w:val="002E65BB"/>
    <w:rsid w:val="002E67B2"/>
    <w:rsid w:val="002F0329"/>
    <w:rsid w:val="002F0B78"/>
    <w:rsid w:val="002F250E"/>
    <w:rsid w:val="002F5211"/>
    <w:rsid w:val="0030172E"/>
    <w:rsid w:val="00302FA1"/>
    <w:rsid w:val="0030302D"/>
    <w:rsid w:val="003036EA"/>
    <w:rsid w:val="00311711"/>
    <w:rsid w:val="00313797"/>
    <w:rsid w:val="00314D37"/>
    <w:rsid w:val="003151A6"/>
    <w:rsid w:val="003154A4"/>
    <w:rsid w:val="00316651"/>
    <w:rsid w:val="00321238"/>
    <w:rsid w:val="00325DCF"/>
    <w:rsid w:val="00327493"/>
    <w:rsid w:val="00327819"/>
    <w:rsid w:val="00331288"/>
    <w:rsid w:val="0033327D"/>
    <w:rsid w:val="00333A7D"/>
    <w:rsid w:val="00337873"/>
    <w:rsid w:val="0034030F"/>
    <w:rsid w:val="00344455"/>
    <w:rsid w:val="00345174"/>
    <w:rsid w:val="00356C60"/>
    <w:rsid w:val="003577D0"/>
    <w:rsid w:val="003614F9"/>
    <w:rsid w:val="00361A2A"/>
    <w:rsid w:val="00371980"/>
    <w:rsid w:val="0037327F"/>
    <w:rsid w:val="003738E1"/>
    <w:rsid w:val="00373D15"/>
    <w:rsid w:val="00374F66"/>
    <w:rsid w:val="0037636C"/>
    <w:rsid w:val="00377DB8"/>
    <w:rsid w:val="00380820"/>
    <w:rsid w:val="00381823"/>
    <w:rsid w:val="00381ACA"/>
    <w:rsid w:val="00382112"/>
    <w:rsid w:val="00383D2B"/>
    <w:rsid w:val="00386B6B"/>
    <w:rsid w:val="00390054"/>
    <w:rsid w:val="003935AC"/>
    <w:rsid w:val="00393C19"/>
    <w:rsid w:val="003953B6"/>
    <w:rsid w:val="003979B8"/>
    <w:rsid w:val="003A2046"/>
    <w:rsid w:val="003A2968"/>
    <w:rsid w:val="003A2F47"/>
    <w:rsid w:val="003A2F72"/>
    <w:rsid w:val="003A6BB4"/>
    <w:rsid w:val="003B0149"/>
    <w:rsid w:val="003B0B68"/>
    <w:rsid w:val="003B32A3"/>
    <w:rsid w:val="003B4AB1"/>
    <w:rsid w:val="003B5D62"/>
    <w:rsid w:val="003B5FC2"/>
    <w:rsid w:val="003C35BA"/>
    <w:rsid w:val="003C3825"/>
    <w:rsid w:val="003C4338"/>
    <w:rsid w:val="003C6926"/>
    <w:rsid w:val="003C70B8"/>
    <w:rsid w:val="003D2DC4"/>
    <w:rsid w:val="003D38B8"/>
    <w:rsid w:val="003D4F88"/>
    <w:rsid w:val="003D7537"/>
    <w:rsid w:val="003E363D"/>
    <w:rsid w:val="003E3DCD"/>
    <w:rsid w:val="003E55E2"/>
    <w:rsid w:val="003F3C59"/>
    <w:rsid w:val="003F41F3"/>
    <w:rsid w:val="003F7883"/>
    <w:rsid w:val="003F7936"/>
    <w:rsid w:val="00401B26"/>
    <w:rsid w:val="00402A8D"/>
    <w:rsid w:val="00406AD0"/>
    <w:rsid w:val="00410E57"/>
    <w:rsid w:val="00411730"/>
    <w:rsid w:val="004124C5"/>
    <w:rsid w:val="004165ED"/>
    <w:rsid w:val="004202E8"/>
    <w:rsid w:val="00420A5C"/>
    <w:rsid w:val="0042345C"/>
    <w:rsid w:val="00423E02"/>
    <w:rsid w:val="004253B4"/>
    <w:rsid w:val="00427CB4"/>
    <w:rsid w:val="00427E29"/>
    <w:rsid w:val="00432A0A"/>
    <w:rsid w:val="00432C7D"/>
    <w:rsid w:val="00432F91"/>
    <w:rsid w:val="0043388B"/>
    <w:rsid w:val="00433B41"/>
    <w:rsid w:val="00434FDE"/>
    <w:rsid w:val="00435DD3"/>
    <w:rsid w:val="00440AA7"/>
    <w:rsid w:val="004428A9"/>
    <w:rsid w:val="00442EF3"/>
    <w:rsid w:val="004438FC"/>
    <w:rsid w:val="00444929"/>
    <w:rsid w:val="00444DC5"/>
    <w:rsid w:val="0044632B"/>
    <w:rsid w:val="00454309"/>
    <w:rsid w:val="00454927"/>
    <w:rsid w:val="00455E33"/>
    <w:rsid w:val="0046094A"/>
    <w:rsid w:val="0046279C"/>
    <w:rsid w:val="00462BF8"/>
    <w:rsid w:val="00463D84"/>
    <w:rsid w:val="00466105"/>
    <w:rsid w:val="0046691A"/>
    <w:rsid w:val="004670D5"/>
    <w:rsid w:val="00472147"/>
    <w:rsid w:val="00473F03"/>
    <w:rsid w:val="004747AD"/>
    <w:rsid w:val="00476989"/>
    <w:rsid w:val="0048191D"/>
    <w:rsid w:val="00481C93"/>
    <w:rsid w:val="00483D3D"/>
    <w:rsid w:val="00483DFB"/>
    <w:rsid w:val="0048429E"/>
    <w:rsid w:val="00485F33"/>
    <w:rsid w:val="00486B07"/>
    <w:rsid w:val="0048732A"/>
    <w:rsid w:val="00492252"/>
    <w:rsid w:val="004922EE"/>
    <w:rsid w:val="00494012"/>
    <w:rsid w:val="004A6BD5"/>
    <w:rsid w:val="004A7CDB"/>
    <w:rsid w:val="004B0651"/>
    <w:rsid w:val="004B1541"/>
    <w:rsid w:val="004B1587"/>
    <w:rsid w:val="004B20D1"/>
    <w:rsid w:val="004B24BF"/>
    <w:rsid w:val="004B35F6"/>
    <w:rsid w:val="004B3BE2"/>
    <w:rsid w:val="004B7111"/>
    <w:rsid w:val="004C1F1D"/>
    <w:rsid w:val="004C2043"/>
    <w:rsid w:val="004C3F4E"/>
    <w:rsid w:val="004D3ADC"/>
    <w:rsid w:val="004D4001"/>
    <w:rsid w:val="004D5AA9"/>
    <w:rsid w:val="004D6D90"/>
    <w:rsid w:val="004E1305"/>
    <w:rsid w:val="004E41BD"/>
    <w:rsid w:val="004E47CD"/>
    <w:rsid w:val="004E4C57"/>
    <w:rsid w:val="004E630B"/>
    <w:rsid w:val="004F0C57"/>
    <w:rsid w:val="004F28D3"/>
    <w:rsid w:val="004F395A"/>
    <w:rsid w:val="004F5FB8"/>
    <w:rsid w:val="005017E3"/>
    <w:rsid w:val="00504A14"/>
    <w:rsid w:val="00512AF7"/>
    <w:rsid w:val="005151C5"/>
    <w:rsid w:val="005244B4"/>
    <w:rsid w:val="00525F04"/>
    <w:rsid w:val="00526D25"/>
    <w:rsid w:val="00532C43"/>
    <w:rsid w:val="005332F0"/>
    <w:rsid w:val="005404C3"/>
    <w:rsid w:val="005439FC"/>
    <w:rsid w:val="00547F0C"/>
    <w:rsid w:val="00547F88"/>
    <w:rsid w:val="0055088F"/>
    <w:rsid w:val="00551155"/>
    <w:rsid w:val="0055566A"/>
    <w:rsid w:val="00555E28"/>
    <w:rsid w:val="00557A1B"/>
    <w:rsid w:val="00562B32"/>
    <w:rsid w:val="00562CD7"/>
    <w:rsid w:val="00564FC9"/>
    <w:rsid w:val="00572167"/>
    <w:rsid w:val="00572A9B"/>
    <w:rsid w:val="00577656"/>
    <w:rsid w:val="00577AB3"/>
    <w:rsid w:val="00581249"/>
    <w:rsid w:val="00585057"/>
    <w:rsid w:val="00586AE2"/>
    <w:rsid w:val="0059119D"/>
    <w:rsid w:val="00594F99"/>
    <w:rsid w:val="00596107"/>
    <w:rsid w:val="00596FA2"/>
    <w:rsid w:val="005A613E"/>
    <w:rsid w:val="005A66E3"/>
    <w:rsid w:val="005B1DF9"/>
    <w:rsid w:val="005B2E5C"/>
    <w:rsid w:val="005B3F28"/>
    <w:rsid w:val="005B61E7"/>
    <w:rsid w:val="005B659D"/>
    <w:rsid w:val="005B7842"/>
    <w:rsid w:val="005C1E93"/>
    <w:rsid w:val="005C2E1C"/>
    <w:rsid w:val="005C445B"/>
    <w:rsid w:val="005C5896"/>
    <w:rsid w:val="005C6AFA"/>
    <w:rsid w:val="005C72D3"/>
    <w:rsid w:val="005D05E7"/>
    <w:rsid w:val="005D0732"/>
    <w:rsid w:val="005D137E"/>
    <w:rsid w:val="005D2611"/>
    <w:rsid w:val="005D50C2"/>
    <w:rsid w:val="005D6855"/>
    <w:rsid w:val="005E0A5F"/>
    <w:rsid w:val="005E1477"/>
    <w:rsid w:val="005E1717"/>
    <w:rsid w:val="005E3F75"/>
    <w:rsid w:val="005E44E8"/>
    <w:rsid w:val="005E45F2"/>
    <w:rsid w:val="005E5AEF"/>
    <w:rsid w:val="005E6B84"/>
    <w:rsid w:val="005E71D7"/>
    <w:rsid w:val="005F18BC"/>
    <w:rsid w:val="005F3A23"/>
    <w:rsid w:val="005F5572"/>
    <w:rsid w:val="005F7DC0"/>
    <w:rsid w:val="0060204A"/>
    <w:rsid w:val="00602B25"/>
    <w:rsid w:val="00603E32"/>
    <w:rsid w:val="00607A81"/>
    <w:rsid w:val="00612847"/>
    <w:rsid w:val="006137B8"/>
    <w:rsid w:val="006172C9"/>
    <w:rsid w:val="006236A6"/>
    <w:rsid w:val="00624759"/>
    <w:rsid w:val="00624A51"/>
    <w:rsid w:val="00625BB9"/>
    <w:rsid w:val="00625FE7"/>
    <w:rsid w:val="0062611E"/>
    <w:rsid w:val="006268FB"/>
    <w:rsid w:val="00626A62"/>
    <w:rsid w:val="006278D1"/>
    <w:rsid w:val="00630D02"/>
    <w:rsid w:val="0064239A"/>
    <w:rsid w:val="00642A9D"/>
    <w:rsid w:val="00642BF2"/>
    <w:rsid w:val="00643B61"/>
    <w:rsid w:val="006444DA"/>
    <w:rsid w:val="006457B7"/>
    <w:rsid w:val="00646175"/>
    <w:rsid w:val="00646351"/>
    <w:rsid w:val="006530D3"/>
    <w:rsid w:val="00655123"/>
    <w:rsid w:val="006551AE"/>
    <w:rsid w:val="00660F04"/>
    <w:rsid w:val="00663B35"/>
    <w:rsid w:val="00663DE7"/>
    <w:rsid w:val="006665B6"/>
    <w:rsid w:val="00666622"/>
    <w:rsid w:val="00666701"/>
    <w:rsid w:val="0066772C"/>
    <w:rsid w:val="0067087D"/>
    <w:rsid w:val="006725DB"/>
    <w:rsid w:val="00672A53"/>
    <w:rsid w:val="00676D88"/>
    <w:rsid w:val="00680EB9"/>
    <w:rsid w:val="00683D53"/>
    <w:rsid w:val="006859D6"/>
    <w:rsid w:val="006945A2"/>
    <w:rsid w:val="006A162A"/>
    <w:rsid w:val="006A1AAC"/>
    <w:rsid w:val="006A26D2"/>
    <w:rsid w:val="006A3851"/>
    <w:rsid w:val="006A5518"/>
    <w:rsid w:val="006A5B54"/>
    <w:rsid w:val="006B0F4C"/>
    <w:rsid w:val="006B2ED9"/>
    <w:rsid w:val="006B33FC"/>
    <w:rsid w:val="006C103C"/>
    <w:rsid w:val="006C38CE"/>
    <w:rsid w:val="006C5567"/>
    <w:rsid w:val="006C666D"/>
    <w:rsid w:val="006D1926"/>
    <w:rsid w:val="006E2CF3"/>
    <w:rsid w:val="006E4559"/>
    <w:rsid w:val="006E5149"/>
    <w:rsid w:val="006E69F6"/>
    <w:rsid w:val="006E7A32"/>
    <w:rsid w:val="006F4F3B"/>
    <w:rsid w:val="006F7AAC"/>
    <w:rsid w:val="007023EB"/>
    <w:rsid w:val="007042CF"/>
    <w:rsid w:val="00704AB8"/>
    <w:rsid w:val="00711EF7"/>
    <w:rsid w:val="00715320"/>
    <w:rsid w:val="00715330"/>
    <w:rsid w:val="007158AA"/>
    <w:rsid w:val="00716FF9"/>
    <w:rsid w:val="00717D09"/>
    <w:rsid w:val="007213C3"/>
    <w:rsid w:val="00721A95"/>
    <w:rsid w:val="00722719"/>
    <w:rsid w:val="007249C6"/>
    <w:rsid w:val="00724E2E"/>
    <w:rsid w:val="00724E98"/>
    <w:rsid w:val="0072552B"/>
    <w:rsid w:val="00725B49"/>
    <w:rsid w:val="00725F27"/>
    <w:rsid w:val="007262EE"/>
    <w:rsid w:val="0073073E"/>
    <w:rsid w:val="007322C1"/>
    <w:rsid w:val="00736FD0"/>
    <w:rsid w:val="00737A02"/>
    <w:rsid w:val="00741E6E"/>
    <w:rsid w:val="00746723"/>
    <w:rsid w:val="00753C81"/>
    <w:rsid w:val="0075558A"/>
    <w:rsid w:val="00756E48"/>
    <w:rsid w:val="0076210F"/>
    <w:rsid w:val="00762260"/>
    <w:rsid w:val="00762868"/>
    <w:rsid w:val="007700E2"/>
    <w:rsid w:val="00771A1F"/>
    <w:rsid w:val="00774ACA"/>
    <w:rsid w:val="00774D72"/>
    <w:rsid w:val="0077514F"/>
    <w:rsid w:val="00775C67"/>
    <w:rsid w:val="00776529"/>
    <w:rsid w:val="00777629"/>
    <w:rsid w:val="00780502"/>
    <w:rsid w:val="00780966"/>
    <w:rsid w:val="00783CF8"/>
    <w:rsid w:val="00783DA9"/>
    <w:rsid w:val="0078544D"/>
    <w:rsid w:val="00785E22"/>
    <w:rsid w:val="007938B1"/>
    <w:rsid w:val="00796566"/>
    <w:rsid w:val="007A4460"/>
    <w:rsid w:val="007A480B"/>
    <w:rsid w:val="007A65AA"/>
    <w:rsid w:val="007B364D"/>
    <w:rsid w:val="007B7550"/>
    <w:rsid w:val="007C052D"/>
    <w:rsid w:val="007C39BC"/>
    <w:rsid w:val="007C64D9"/>
    <w:rsid w:val="007C7C77"/>
    <w:rsid w:val="007C7CD6"/>
    <w:rsid w:val="007D4675"/>
    <w:rsid w:val="007D499D"/>
    <w:rsid w:val="007E34B9"/>
    <w:rsid w:val="007E3C19"/>
    <w:rsid w:val="007E5D53"/>
    <w:rsid w:val="007F134D"/>
    <w:rsid w:val="007F1D88"/>
    <w:rsid w:val="007F389B"/>
    <w:rsid w:val="007F533A"/>
    <w:rsid w:val="007F7582"/>
    <w:rsid w:val="00800581"/>
    <w:rsid w:val="00807266"/>
    <w:rsid w:val="00810830"/>
    <w:rsid w:val="00810948"/>
    <w:rsid w:val="0081094C"/>
    <w:rsid w:val="00812703"/>
    <w:rsid w:val="00812C98"/>
    <w:rsid w:val="0081404F"/>
    <w:rsid w:val="00814772"/>
    <w:rsid w:val="008223CC"/>
    <w:rsid w:val="00823F80"/>
    <w:rsid w:val="00824418"/>
    <w:rsid w:val="0082519A"/>
    <w:rsid w:val="00826573"/>
    <w:rsid w:val="0082743A"/>
    <w:rsid w:val="008305C5"/>
    <w:rsid w:val="008323D4"/>
    <w:rsid w:val="0083435E"/>
    <w:rsid w:val="00836102"/>
    <w:rsid w:val="00841639"/>
    <w:rsid w:val="00841655"/>
    <w:rsid w:val="00841E21"/>
    <w:rsid w:val="0084338C"/>
    <w:rsid w:val="0084345F"/>
    <w:rsid w:val="00847347"/>
    <w:rsid w:val="00847835"/>
    <w:rsid w:val="008510A2"/>
    <w:rsid w:val="00851EA7"/>
    <w:rsid w:val="008545F9"/>
    <w:rsid w:val="00855BDB"/>
    <w:rsid w:val="00860F6F"/>
    <w:rsid w:val="00861382"/>
    <w:rsid w:val="00862CAC"/>
    <w:rsid w:val="00865980"/>
    <w:rsid w:val="0087091D"/>
    <w:rsid w:val="00873C38"/>
    <w:rsid w:val="008810C4"/>
    <w:rsid w:val="00881FC0"/>
    <w:rsid w:val="00882DA3"/>
    <w:rsid w:val="00882E48"/>
    <w:rsid w:val="0088302C"/>
    <w:rsid w:val="00884A94"/>
    <w:rsid w:val="008871BF"/>
    <w:rsid w:val="00887F30"/>
    <w:rsid w:val="008920E3"/>
    <w:rsid w:val="00893289"/>
    <w:rsid w:val="00893644"/>
    <w:rsid w:val="008943E8"/>
    <w:rsid w:val="00894DF0"/>
    <w:rsid w:val="008964DF"/>
    <w:rsid w:val="008978DD"/>
    <w:rsid w:val="008A1AE9"/>
    <w:rsid w:val="008A34EF"/>
    <w:rsid w:val="008A4637"/>
    <w:rsid w:val="008A7213"/>
    <w:rsid w:val="008B092A"/>
    <w:rsid w:val="008B0A94"/>
    <w:rsid w:val="008B6231"/>
    <w:rsid w:val="008B6B6C"/>
    <w:rsid w:val="008B6D6C"/>
    <w:rsid w:val="008C2F50"/>
    <w:rsid w:val="008D489D"/>
    <w:rsid w:val="008E0399"/>
    <w:rsid w:val="008E122F"/>
    <w:rsid w:val="008E43AA"/>
    <w:rsid w:val="008E6068"/>
    <w:rsid w:val="008E67EF"/>
    <w:rsid w:val="008F177E"/>
    <w:rsid w:val="008F34B6"/>
    <w:rsid w:val="008F3EAD"/>
    <w:rsid w:val="008F7939"/>
    <w:rsid w:val="009025F1"/>
    <w:rsid w:val="00903E5E"/>
    <w:rsid w:val="009044B5"/>
    <w:rsid w:val="009051EC"/>
    <w:rsid w:val="00906F2E"/>
    <w:rsid w:val="009072C3"/>
    <w:rsid w:val="009104EF"/>
    <w:rsid w:val="00910957"/>
    <w:rsid w:val="0091137F"/>
    <w:rsid w:val="00911E5C"/>
    <w:rsid w:val="00912712"/>
    <w:rsid w:val="00913ADE"/>
    <w:rsid w:val="0091625E"/>
    <w:rsid w:val="00922395"/>
    <w:rsid w:val="009255CE"/>
    <w:rsid w:val="009323BB"/>
    <w:rsid w:val="00933A58"/>
    <w:rsid w:val="00935DA5"/>
    <w:rsid w:val="009378CA"/>
    <w:rsid w:val="00937E9E"/>
    <w:rsid w:val="00945621"/>
    <w:rsid w:val="00947035"/>
    <w:rsid w:val="009513F9"/>
    <w:rsid w:val="00951C88"/>
    <w:rsid w:val="009525DC"/>
    <w:rsid w:val="0095378C"/>
    <w:rsid w:val="009638C9"/>
    <w:rsid w:val="00964D61"/>
    <w:rsid w:val="00970CE0"/>
    <w:rsid w:val="00972E5B"/>
    <w:rsid w:val="0098195F"/>
    <w:rsid w:val="00981F6D"/>
    <w:rsid w:val="00985CF1"/>
    <w:rsid w:val="00985F4B"/>
    <w:rsid w:val="00986B18"/>
    <w:rsid w:val="0099414E"/>
    <w:rsid w:val="00997E4F"/>
    <w:rsid w:val="009A0420"/>
    <w:rsid w:val="009A25A5"/>
    <w:rsid w:val="009A3C9A"/>
    <w:rsid w:val="009A470C"/>
    <w:rsid w:val="009A7399"/>
    <w:rsid w:val="009B2C93"/>
    <w:rsid w:val="009B403E"/>
    <w:rsid w:val="009B4D56"/>
    <w:rsid w:val="009B578E"/>
    <w:rsid w:val="009B5D2F"/>
    <w:rsid w:val="009B6A5A"/>
    <w:rsid w:val="009C14DF"/>
    <w:rsid w:val="009C6ECF"/>
    <w:rsid w:val="009D7744"/>
    <w:rsid w:val="009E0C93"/>
    <w:rsid w:val="009E0CEB"/>
    <w:rsid w:val="009E24FB"/>
    <w:rsid w:val="009F356D"/>
    <w:rsid w:val="009F3649"/>
    <w:rsid w:val="009F3AA0"/>
    <w:rsid w:val="009F4383"/>
    <w:rsid w:val="009F4658"/>
    <w:rsid w:val="00A0178F"/>
    <w:rsid w:val="00A05364"/>
    <w:rsid w:val="00A05EC2"/>
    <w:rsid w:val="00A076F9"/>
    <w:rsid w:val="00A12623"/>
    <w:rsid w:val="00A154CC"/>
    <w:rsid w:val="00A15F77"/>
    <w:rsid w:val="00A205C1"/>
    <w:rsid w:val="00A2063E"/>
    <w:rsid w:val="00A26363"/>
    <w:rsid w:val="00A26392"/>
    <w:rsid w:val="00A26C2B"/>
    <w:rsid w:val="00A2747C"/>
    <w:rsid w:val="00A31988"/>
    <w:rsid w:val="00A35FF1"/>
    <w:rsid w:val="00A40CEC"/>
    <w:rsid w:val="00A4324A"/>
    <w:rsid w:val="00A43B02"/>
    <w:rsid w:val="00A4458B"/>
    <w:rsid w:val="00A474A7"/>
    <w:rsid w:val="00A476B2"/>
    <w:rsid w:val="00A4790D"/>
    <w:rsid w:val="00A47A6F"/>
    <w:rsid w:val="00A5315E"/>
    <w:rsid w:val="00A53A59"/>
    <w:rsid w:val="00A53EB3"/>
    <w:rsid w:val="00A555FC"/>
    <w:rsid w:val="00A56E18"/>
    <w:rsid w:val="00A60805"/>
    <w:rsid w:val="00A62C58"/>
    <w:rsid w:val="00A651F0"/>
    <w:rsid w:val="00A6689C"/>
    <w:rsid w:val="00A67173"/>
    <w:rsid w:val="00A70A28"/>
    <w:rsid w:val="00A77668"/>
    <w:rsid w:val="00A80054"/>
    <w:rsid w:val="00A816E8"/>
    <w:rsid w:val="00A81C31"/>
    <w:rsid w:val="00A8734E"/>
    <w:rsid w:val="00A87D00"/>
    <w:rsid w:val="00A91B7D"/>
    <w:rsid w:val="00A93412"/>
    <w:rsid w:val="00A93BA6"/>
    <w:rsid w:val="00AA1627"/>
    <w:rsid w:val="00AA3CAF"/>
    <w:rsid w:val="00AB3973"/>
    <w:rsid w:val="00AB5E55"/>
    <w:rsid w:val="00AB5FCB"/>
    <w:rsid w:val="00AB6B95"/>
    <w:rsid w:val="00AB753E"/>
    <w:rsid w:val="00AC3802"/>
    <w:rsid w:val="00AC76BF"/>
    <w:rsid w:val="00AD1743"/>
    <w:rsid w:val="00AD4F54"/>
    <w:rsid w:val="00AD7207"/>
    <w:rsid w:val="00AE1CC3"/>
    <w:rsid w:val="00AF45DD"/>
    <w:rsid w:val="00AF70F3"/>
    <w:rsid w:val="00AF7153"/>
    <w:rsid w:val="00B011DE"/>
    <w:rsid w:val="00B03DDB"/>
    <w:rsid w:val="00B041D8"/>
    <w:rsid w:val="00B04C76"/>
    <w:rsid w:val="00B05397"/>
    <w:rsid w:val="00B057EF"/>
    <w:rsid w:val="00B05840"/>
    <w:rsid w:val="00B07360"/>
    <w:rsid w:val="00B1102D"/>
    <w:rsid w:val="00B11F42"/>
    <w:rsid w:val="00B1241E"/>
    <w:rsid w:val="00B16C6B"/>
    <w:rsid w:val="00B226BC"/>
    <w:rsid w:val="00B26B25"/>
    <w:rsid w:val="00B30003"/>
    <w:rsid w:val="00B317E9"/>
    <w:rsid w:val="00B31E51"/>
    <w:rsid w:val="00B344A5"/>
    <w:rsid w:val="00B350A1"/>
    <w:rsid w:val="00B35E06"/>
    <w:rsid w:val="00B422B1"/>
    <w:rsid w:val="00B47DFB"/>
    <w:rsid w:val="00B50CD7"/>
    <w:rsid w:val="00B55033"/>
    <w:rsid w:val="00B5560A"/>
    <w:rsid w:val="00B55717"/>
    <w:rsid w:val="00B61AAA"/>
    <w:rsid w:val="00B63E98"/>
    <w:rsid w:val="00B64EBD"/>
    <w:rsid w:val="00B71351"/>
    <w:rsid w:val="00B75C03"/>
    <w:rsid w:val="00B80A77"/>
    <w:rsid w:val="00B83FDA"/>
    <w:rsid w:val="00B84113"/>
    <w:rsid w:val="00B84596"/>
    <w:rsid w:val="00B86E23"/>
    <w:rsid w:val="00B876C5"/>
    <w:rsid w:val="00B92842"/>
    <w:rsid w:val="00B934A0"/>
    <w:rsid w:val="00B936A5"/>
    <w:rsid w:val="00B937C1"/>
    <w:rsid w:val="00B949F1"/>
    <w:rsid w:val="00B957F9"/>
    <w:rsid w:val="00B96CB0"/>
    <w:rsid w:val="00B96CE1"/>
    <w:rsid w:val="00B977ED"/>
    <w:rsid w:val="00BA7502"/>
    <w:rsid w:val="00BB1A28"/>
    <w:rsid w:val="00BB2621"/>
    <w:rsid w:val="00BB6561"/>
    <w:rsid w:val="00BB68B8"/>
    <w:rsid w:val="00BB6B29"/>
    <w:rsid w:val="00BC2686"/>
    <w:rsid w:val="00BC6680"/>
    <w:rsid w:val="00BD002A"/>
    <w:rsid w:val="00BD0911"/>
    <w:rsid w:val="00BD41A7"/>
    <w:rsid w:val="00BD4F71"/>
    <w:rsid w:val="00BE1E79"/>
    <w:rsid w:val="00BE4542"/>
    <w:rsid w:val="00BE45D8"/>
    <w:rsid w:val="00BF0C94"/>
    <w:rsid w:val="00BF4415"/>
    <w:rsid w:val="00BF53E5"/>
    <w:rsid w:val="00C00010"/>
    <w:rsid w:val="00C00569"/>
    <w:rsid w:val="00C024A4"/>
    <w:rsid w:val="00C025A7"/>
    <w:rsid w:val="00C041C9"/>
    <w:rsid w:val="00C051EA"/>
    <w:rsid w:val="00C057C4"/>
    <w:rsid w:val="00C076C1"/>
    <w:rsid w:val="00C076E2"/>
    <w:rsid w:val="00C10EA8"/>
    <w:rsid w:val="00C13B31"/>
    <w:rsid w:val="00C14914"/>
    <w:rsid w:val="00C2083F"/>
    <w:rsid w:val="00C20E2F"/>
    <w:rsid w:val="00C22F01"/>
    <w:rsid w:val="00C36704"/>
    <w:rsid w:val="00C37DBB"/>
    <w:rsid w:val="00C40AF8"/>
    <w:rsid w:val="00C41996"/>
    <w:rsid w:val="00C449C1"/>
    <w:rsid w:val="00C4569D"/>
    <w:rsid w:val="00C45853"/>
    <w:rsid w:val="00C4685E"/>
    <w:rsid w:val="00C46A99"/>
    <w:rsid w:val="00C50E45"/>
    <w:rsid w:val="00C516ED"/>
    <w:rsid w:val="00C51935"/>
    <w:rsid w:val="00C51FCE"/>
    <w:rsid w:val="00C53451"/>
    <w:rsid w:val="00C53779"/>
    <w:rsid w:val="00C53AFB"/>
    <w:rsid w:val="00C57E9C"/>
    <w:rsid w:val="00C62DD5"/>
    <w:rsid w:val="00C63550"/>
    <w:rsid w:val="00C63B9F"/>
    <w:rsid w:val="00C65520"/>
    <w:rsid w:val="00C6595D"/>
    <w:rsid w:val="00C65C94"/>
    <w:rsid w:val="00C66B8C"/>
    <w:rsid w:val="00C70830"/>
    <w:rsid w:val="00C71808"/>
    <w:rsid w:val="00C75F1F"/>
    <w:rsid w:val="00C818AF"/>
    <w:rsid w:val="00C822A8"/>
    <w:rsid w:val="00C82351"/>
    <w:rsid w:val="00C823F0"/>
    <w:rsid w:val="00C82F49"/>
    <w:rsid w:val="00C8793B"/>
    <w:rsid w:val="00C92622"/>
    <w:rsid w:val="00C9772A"/>
    <w:rsid w:val="00CA14E2"/>
    <w:rsid w:val="00CA519A"/>
    <w:rsid w:val="00CB12D6"/>
    <w:rsid w:val="00CB4D1C"/>
    <w:rsid w:val="00CB7DDF"/>
    <w:rsid w:val="00CC2FE1"/>
    <w:rsid w:val="00CC376B"/>
    <w:rsid w:val="00CC6742"/>
    <w:rsid w:val="00CC7082"/>
    <w:rsid w:val="00CD1EB6"/>
    <w:rsid w:val="00CD4B6B"/>
    <w:rsid w:val="00CD6751"/>
    <w:rsid w:val="00CE258B"/>
    <w:rsid w:val="00CE43A4"/>
    <w:rsid w:val="00CE461D"/>
    <w:rsid w:val="00CE4FC5"/>
    <w:rsid w:val="00CE53FD"/>
    <w:rsid w:val="00CE6028"/>
    <w:rsid w:val="00CE6A8D"/>
    <w:rsid w:val="00CE74E3"/>
    <w:rsid w:val="00CF099D"/>
    <w:rsid w:val="00CF1CD4"/>
    <w:rsid w:val="00CF4333"/>
    <w:rsid w:val="00CF45A0"/>
    <w:rsid w:val="00CF5B93"/>
    <w:rsid w:val="00CF706D"/>
    <w:rsid w:val="00D02A23"/>
    <w:rsid w:val="00D07489"/>
    <w:rsid w:val="00D12152"/>
    <w:rsid w:val="00D14BC0"/>
    <w:rsid w:val="00D159BC"/>
    <w:rsid w:val="00D15B6F"/>
    <w:rsid w:val="00D15EA1"/>
    <w:rsid w:val="00D16F57"/>
    <w:rsid w:val="00D233D0"/>
    <w:rsid w:val="00D24861"/>
    <w:rsid w:val="00D24F32"/>
    <w:rsid w:val="00D25503"/>
    <w:rsid w:val="00D27717"/>
    <w:rsid w:val="00D30CEF"/>
    <w:rsid w:val="00D31A87"/>
    <w:rsid w:val="00D31B99"/>
    <w:rsid w:val="00D329BC"/>
    <w:rsid w:val="00D33D5B"/>
    <w:rsid w:val="00D33E0B"/>
    <w:rsid w:val="00D402A1"/>
    <w:rsid w:val="00D407F4"/>
    <w:rsid w:val="00D4150E"/>
    <w:rsid w:val="00D41E31"/>
    <w:rsid w:val="00D44FF1"/>
    <w:rsid w:val="00D4539C"/>
    <w:rsid w:val="00D46749"/>
    <w:rsid w:val="00D47E8D"/>
    <w:rsid w:val="00D5149B"/>
    <w:rsid w:val="00D5268E"/>
    <w:rsid w:val="00D52DCE"/>
    <w:rsid w:val="00D53448"/>
    <w:rsid w:val="00D53A0D"/>
    <w:rsid w:val="00D56F9B"/>
    <w:rsid w:val="00D60AA6"/>
    <w:rsid w:val="00D60B0D"/>
    <w:rsid w:val="00D60F29"/>
    <w:rsid w:val="00D619A7"/>
    <w:rsid w:val="00D6260A"/>
    <w:rsid w:val="00D6359E"/>
    <w:rsid w:val="00D65D47"/>
    <w:rsid w:val="00D67B9E"/>
    <w:rsid w:val="00D71B48"/>
    <w:rsid w:val="00D7370E"/>
    <w:rsid w:val="00D744E6"/>
    <w:rsid w:val="00D75D83"/>
    <w:rsid w:val="00D764B4"/>
    <w:rsid w:val="00D77E5D"/>
    <w:rsid w:val="00D801D9"/>
    <w:rsid w:val="00D8069D"/>
    <w:rsid w:val="00D810B9"/>
    <w:rsid w:val="00D844D4"/>
    <w:rsid w:val="00D92066"/>
    <w:rsid w:val="00D9288B"/>
    <w:rsid w:val="00D93C8B"/>
    <w:rsid w:val="00D93F01"/>
    <w:rsid w:val="00DA5D3E"/>
    <w:rsid w:val="00DA605F"/>
    <w:rsid w:val="00DA617B"/>
    <w:rsid w:val="00DA6AC2"/>
    <w:rsid w:val="00DA6F0E"/>
    <w:rsid w:val="00DB0DD8"/>
    <w:rsid w:val="00DB5A2B"/>
    <w:rsid w:val="00DB718B"/>
    <w:rsid w:val="00DB7F8F"/>
    <w:rsid w:val="00DC0EAE"/>
    <w:rsid w:val="00DC32C2"/>
    <w:rsid w:val="00DD167F"/>
    <w:rsid w:val="00DD5DD3"/>
    <w:rsid w:val="00DE14B0"/>
    <w:rsid w:val="00DE3575"/>
    <w:rsid w:val="00DE3F8B"/>
    <w:rsid w:val="00DE5111"/>
    <w:rsid w:val="00DF0E30"/>
    <w:rsid w:val="00DF3121"/>
    <w:rsid w:val="00DF3B18"/>
    <w:rsid w:val="00DF3DE0"/>
    <w:rsid w:val="00DF558B"/>
    <w:rsid w:val="00DF70CF"/>
    <w:rsid w:val="00E0025A"/>
    <w:rsid w:val="00E007D2"/>
    <w:rsid w:val="00E01C07"/>
    <w:rsid w:val="00E03471"/>
    <w:rsid w:val="00E11ABC"/>
    <w:rsid w:val="00E11BA7"/>
    <w:rsid w:val="00E130E2"/>
    <w:rsid w:val="00E14250"/>
    <w:rsid w:val="00E14C59"/>
    <w:rsid w:val="00E1775C"/>
    <w:rsid w:val="00E20E19"/>
    <w:rsid w:val="00E22B59"/>
    <w:rsid w:val="00E2473F"/>
    <w:rsid w:val="00E2690B"/>
    <w:rsid w:val="00E26CFB"/>
    <w:rsid w:val="00E27F55"/>
    <w:rsid w:val="00E33078"/>
    <w:rsid w:val="00E336A0"/>
    <w:rsid w:val="00E34CFC"/>
    <w:rsid w:val="00E35676"/>
    <w:rsid w:val="00E36B34"/>
    <w:rsid w:val="00E4300B"/>
    <w:rsid w:val="00E44FD0"/>
    <w:rsid w:val="00E4518A"/>
    <w:rsid w:val="00E4532A"/>
    <w:rsid w:val="00E463A8"/>
    <w:rsid w:val="00E52442"/>
    <w:rsid w:val="00E53CF4"/>
    <w:rsid w:val="00E559EF"/>
    <w:rsid w:val="00E55EA3"/>
    <w:rsid w:val="00E57AD4"/>
    <w:rsid w:val="00E7538A"/>
    <w:rsid w:val="00E77AF5"/>
    <w:rsid w:val="00E85BAA"/>
    <w:rsid w:val="00E86C90"/>
    <w:rsid w:val="00E8731C"/>
    <w:rsid w:val="00E91B3C"/>
    <w:rsid w:val="00E91E9A"/>
    <w:rsid w:val="00E9565C"/>
    <w:rsid w:val="00E97D10"/>
    <w:rsid w:val="00EA136E"/>
    <w:rsid w:val="00EA4628"/>
    <w:rsid w:val="00EA4E54"/>
    <w:rsid w:val="00EB4972"/>
    <w:rsid w:val="00EB5D64"/>
    <w:rsid w:val="00EB6DF2"/>
    <w:rsid w:val="00EB6F72"/>
    <w:rsid w:val="00EB74D9"/>
    <w:rsid w:val="00EB7F8F"/>
    <w:rsid w:val="00EC1488"/>
    <w:rsid w:val="00EC1538"/>
    <w:rsid w:val="00EC1907"/>
    <w:rsid w:val="00EC290C"/>
    <w:rsid w:val="00ED03AA"/>
    <w:rsid w:val="00ED06D4"/>
    <w:rsid w:val="00ED1AF1"/>
    <w:rsid w:val="00ED4DA1"/>
    <w:rsid w:val="00ED718C"/>
    <w:rsid w:val="00ED7F54"/>
    <w:rsid w:val="00EE32BC"/>
    <w:rsid w:val="00EE4160"/>
    <w:rsid w:val="00EE5BCF"/>
    <w:rsid w:val="00EF309C"/>
    <w:rsid w:val="00EF39E9"/>
    <w:rsid w:val="00EF5078"/>
    <w:rsid w:val="00EF58A9"/>
    <w:rsid w:val="00EF5D63"/>
    <w:rsid w:val="00EF66CB"/>
    <w:rsid w:val="00EF6E15"/>
    <w:rsid w:val="00EF6E1A"/>
    <w:rsid w:val="00F01358"/>
    <w:rsid w:val="00F0184E"/>
    <w:rsid w:val="00F018C0"/>
    <w:rsid w:val="00F0232D"/>
    <w:rsid w:val="00F07A23"/>
    <w:rsid w:val="00F13BA7"/>
    <w:rsid w:val="00F165E5"/>
    <w:rsid w:val="00F22035"/>
    <w:rsid w:val="00F23480"/>
    <w:rsid w:val="00F26E7B"/>
    <w:rsid w:val="00F317FA"/>
    <w:rsid w:val="00F31AB4"/>
    <w:rsid w:val="00F35CE5"/>
    <w:rsid w:val="00F448CA"/>
    <w:rsid w:val="00F5029B"/>
    <w:rsid w:val="00F5554D"/>
    <w:rsid w:val="00F56C27"/>
    <w:rsid w:val="00F5767F"/>
    <w:rsid w:val="00F60FAA"/>
    <w:rsid w:val="00F62749"/>
    <w:rsid w:val="00F63DC2"/>
    <w:rsid w:val="00F645DE"/>
    <w:rsid w:val="00F64F69"/>
    <w:rsid w:val="00F70358"/>
    <w:rsid w:val="00F75656"/>
    <w:rsid w:val="00F76F98"/>
    <w:rsid w:val="00F77800"/>
    <w:rsid w:val="00F81BFE"/>
    <w:rsid w:val="00F82778"/>
    <w:rsid w:val="00F836A4"/>
    <w:rsid w:val="00F8498A"/>
    <w:rsid w:val="00F852DD"/>
    <w:rsid w:val="00F87CA9"/>
    <w:rsid w:val="00F903D4"/>
    <w:rsid w:val="00F91A1E"/>
    <w:rsid w:val="00F92EE1"/>
    <w:rsid w:val="00F93312"/>
    <w:rsid w:val="00F94068"/>
    <w:rsid w:val="00F97886"/>
    <w:rsid w:val="00FA0091"/>
    <w:rsid w:val="00FA2C54"/>
    <w:rsid w:val="00FA340A"/>
    <w:rsid w:val="00FA44BD"/>
    <w:rsid w:val="00FA4804"/>
    <w:rsid w:val="00FA5345"/>
    <w:rsid w:val="00FA6D86"/>
    <w:rsid w:val="00FA6DC2"/>
    <w:rsid w:val="00FB2D7F"/>
    <w:rsid w:val="00FB445C"/>
    <w:rsid w:val="00FB6CB9"/>
    <w:rsid w:val="00FC0A61"/>
    <w:rsid w:val="00FC6169"/>
    <w:rsid w:val="00FD3458"/>
    <w:rsid w:val="00FD534B"/>
    <w:rsid w:val="00FE0D18"/>
    <w:rsid w:val="00FE11C6"/>
    <w:rsid w:val="00FE2F37"/>
    <w:rsid w:val="00FE51FC"/>
    <w:rsid w:val="00FE5872"/>
    <w:rsid w:val="00FE6D35"/>
    <w:rsid w:val="00FF259D"/>
    <w:rsid w:val="00FF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footer" w:uiPriority="99"/>
    <w:lsdException w:name="footnote reference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21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F6E15"/>
    <w:pPr>
      <w:tabs>
        <w:tab w:val="center" w:pos="4677"/>
        <w:tab w:val="right" w:pos="9355"/>
      </w:tabs>
    </w:pPr>
    <w:rPr>
      <w:lang w:val="ka-GE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0CD7"/>
    <w:rPr>
      <w:rFonts w:cs="Times New Roman"/>
      <w:sz w:val="24"/>
      <w:szCs w:val="24"/>
      <w:lang w:val="ka-GE" w:eastAsia="ru-RU"/>
    </w:rPr>
  </w:style>
  <w:style w:type="paragraph" w:styleId="BodyText">
    <w:name w:val="Body Text"/>
    <w:basedOn w:val="Normal"/>
    <w:link w:val="BodyTextChar"/>
    <w:uiPriority w:val="99"/>
    <w:rsid w:val="00FA5345"/>
    <w:rPr>
      <w:rFonts w:ascii="LiterNusx" w:hAnsi="LiterNusx"/>
      <w:color w:val="000000"/>
      <w:lang w:val="fr-FR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18BC"/>
    <w:rPr>
      <w:rFonts w:ascii="LiterNusx" w:hAnsi="LiterNusx" w:cs="Times New Roman"/>
      <w:color w:val="000000"/>
      <w:sz w:val="24"/>
      <w:lang w:val="fr-FR" w:eastAsia="ru-RU"/>
    </w:rPr>
  </w:style>
  <w:style w:type="character" w:styleId="PageNumber">
    <w:name w:val="page number"/>
    <w:basedOn w:val="DefaultParagraphFont"/>
    <w:uiPriority w:val="99"/>
    <w:rsid w:val="00A40CE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40CEC"/>
    <w:pPr>
      <w:tabs>
        <w:tab w:val="center" w:pos="4153"/>
        <w:tab w:val="right" w:pos="8306"/>
      </w:tabs>
    </w:pPr>
    <w:rPr>
      <w:lang w:val="ka-GE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5DB6"/>
    <w:rPr>
      <w:rFonts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433B41"/>
    <w:rPr>
      <w:rFonts w:ascii="Sylfaen" w:hAnsi="Sylfaen"/>
      <w:sz w:val="18"/>
      <w:szCs w:val="18"/>
      <w:lang w:val="ka-GE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B41"/>
    <w:rPr>
      <w:rFonts w:ascii="Sylfaen" w:hAnsi="Sylfaen" w:cs="Times New Roman"/>
      <w:sz w:val="18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D24F32"/>
    <w:rPr>
      <w:sz w:val="20"/>
      <w:szCs w:val="20"/>
      <w:lang w:val="ka-G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24F32"/>
    <w:rPr>
      <w:rFonts w:cs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rsid w:val="00D24F32"/>
    <w:rPr>
      <w:rFonts w:cs="Times New Roman"/>
      <w:vertAlign w:val="superscript"/>
    </w:rPr>
  </w:style>
  <w:style w:type="paragraph" w:customStyle="1" w:styleId="Normal0">
    <w:name w:val="[Normal]"/>
    <w:uiPriority w:val="99"/>
    <w:rsid w:val="0013122A"/>
    <w:rPr>
      <w:rFonts w:ascii="Arial" w:hAnsi="Arial"/>
    </w:rPr>
  </w:style>
  <w:style w:type="paragraph" w:customStyle="1" w:styleId="Header1">
    <w:name w:val="Header1"/>
    <w:basedOn w:val="Normal"/>
    <w:rsid w:val="0013122A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0"/>
      <w:lang w:val="ka-GE"/>
    </w:rPr>
  </w:style>
  <w:style w:type="character" w:styleId="CommentReference">
    <w:name w:val="annotation reference"/>
    <w:basedOn w:val="DefaultParagraphFont"/>
    <w:uiPriority w:val="99"/>
    <w:rsid w:val="0034030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4030F"/>
    <w:rPr>
      <w:sz w:val="20"/>
      <w:szCs w:val="20"/>
      <w:lang w:val="ka-GE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4030F"/>
    <w:rPr>
      <w:rFonts w:cs="Times New Roman"/>
      <w:lang w:val="ka-G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40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4030F"/>
    <w:rPr>
      <w:rFonts w:cs="Times New Roman"/>
      <w:b/>
      <w:lang w:val="ka-GE" w:eastAsia="ru-RU"/>
    </w:rPr>
  </w:style>
  <w:style w:type="paragraph" w:styleId="Revision">
    <w:name w:val="Revision"/>
    <w:hidden/>
    <w:uiPriority w:val="99"/>
    <w:semiHidden/>
    <w:rsid w:val="004B1541"/>
    <w:rPr>
      <w:lang w:val="ka-GE" w:eastAsia="ru-RU"/>
    </w:rPr>
  </w:style>
  <w:style w:type="paragraph" w:styleId="ListParagraph">
    <w:name w:val="List Paragraph"/>
    <w:basedOn w:val="Normal"/>
    <w:uiPriority w:val="34"/>
    <w:qFormat/>
    <w:rsid w:val="009456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C5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A2C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A2C54"/>
  </w:style>
  <w:style w:type="paragraph" w:customStyle="1" w:styleId="abzacixml">
    <w:name w:val="abzaci_xml"/>
    <w:basedOn w:val="PlainText"/>
    <w:autoRedefine/>
    <w:rsid w:val="000515A1"/>
    <w:pPr>
      <w:jc w:val="both"/>
    </w:pPr>
    <w:rPr>
      <w:rFonts w:ascii="Sylfaen" w:hAnsi="Sylfaen" w:cs="Sylfaen"/>
      <w:sz w:val="22"/>
      <w:szCs w:val="22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0515A1"/>
    <w:rPr>
      <w:rFonts w:ascii="Consolas" w:hAnsi="Consolas" w:cs="Consolas"/>
      <w:sz w:val="21"/>
      <w:szCs w:val="21"/>
      <w:lang w:val="ka-GE"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0515A1"/>
    <w:rPr>
      <w:rFonts w:ascii="Consolas" w:hAnsi="Consolas" w:cs="Consolas"/>
      <w:sz w:val="21"/>
      <w:szCs w:val="21"/>
      <w:lang w:val="ka-G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footer" w:uiPriority="99"/>
    <w:lsdException w:name="footnote reference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21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F6E15"/>
    <w:pPr>
      <w:tabs>
        <w:tab w:val="center" w:pos="4677"/>
        <w:tab w:val="right" w:pos="9355"/>
      </w:tabs>
    </w:pPr>
    <w:rPr>
      <w:lang w:val="ka-GE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0CD7"/>
    <w:rPr>
      <w:rFonts w:cs="Times New Roman"/>
      <w:sz w:val="24"/>
      <w:szCs w:val="24"/>
      <w:lang w:val="ka-GE" w:eastAsia="ru-RU"/>
    </w:rPr>
  </w:style>
  <w:style w:type="paragraph" w:styleId="BodyText">
    <w:name w:val="Body Text"/>
    <w:basedOn w:val="Normal"/>
    <w:link w:val="BodyTextChar"/>
    <w:uiPriority w:val="99"/>
    <w:rsid w:val="00FA5345"/>
    <w:rPr>
      <w:rFonts w:ascii="LiterNusx" w:hAnsi="LiterNusx"/>
      <w:color w:val="000000"/>
      <w:lang w:val="fr-FR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18BC"/>
    <w:rPr>
      <w:rFonts w:ascii="LiterNusx" w:hAnsi="LiterNusx" w:cs="Times New Roman"/>
      <w:color w:val="000000"/>
      <w:sz w:val="24"/>
      <w:lang w:val="fr-FR" w:eastAsia="ru-RU"/>
    </w:rPr>
  </w:style>
  <w:style w:type="character" w:styleId="PageNumber">
    <w:name w:val="page number"/>
    <w:basedOn w:val="DefaultParagraphFont"/>
    <w:uiPriority w:val="99"/>
    <w:rsid w:val="00A40CE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40CEC"/>
    <w:pPr>
      <w:tabs>
        <w:tab w:val="center" w:pos="4153"/>
        <w:tab w:val="right" w:pos="8306"/>
      </w:tabs>
    </w:pPr>
    <w:rPr>
      <w:lang w:val="ka-GE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5DB6"/>
    <w:rPr>
      <w:rFonts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433B41"/>
    <w:rPr>
      <w:rFonts w:ascii="Sylfaen" w:hAnsi="Sylfaen"/>
      <w:sz w:val="18"/>
      <w:szCs w:val="18"/>
      <w:lang w:val="ka-GE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B41"/>
    <w:rPr>
      <w:rFonts w:ascii="Sylfaen" w:hAnsi="Sylfaen" w:cs="Times New Roman"/>
      <w:sz w:val="18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D24F32"/>
    <w:rPr>
      <w:sz w:val="20"/>
      <w:szCs w:val="20"/>
      <w:lang w:val="ka-G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24F32"/>
    <w:rPr>
      <w:rFonts w:cs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rsid w:val="00D24F32"/>
    <w:rPr>
      <w:rFonts w:cs="Times New Roman"/>
      <w:vertAlign w:val="superscript"/>
    </w:rPr>
  </w:style>
  <w:style w:type="paragraph" w:customStyle="1" w:styleId="Normal0">
    <w:name w:val="[Normal]"/>
    <w:uiPriority w:val="99"/>
    <w:rsid w:val="0013122A"/>
    <w:rPr>
      <w:rFonts w:ascii="Arial" w:hAnsi="Arial"/>
    </w:rPr>
  </w:style>
  <w:style w:type="paragraph" w:customStyle="1" w:styleId="Header1">
    <w:name w:val="Header1"/>
    <w:basedOn w:val="Normal"/>
    <w:rsid w:val="0013122A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0"/>
      <w:lang w:val="ka-GE"/>
    </w:rPr>
  </w:style>
  <w:style w:type="character" w:styleId="CommentReference">
    <w:name w:val="annotation reference"/>
    <w:basedOn w:val="DefaultParagraphFont"/>
    <w:uiPriority w:val="99"/>
    <w:rsid w:val="0034030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4030F"/>
    <w:rPr>
      <w:sz w:val="20"/>
      <w:szCs w:val="20"/>
      <w:lang w:val="ka-GE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4030F"/>
    <w:rPr>
      <w:rFonts w:cs="Times New Roman"/>
      <w:lang w:val="ka-G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40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4030F"/>
    <w:rPr>
      <w:rFonts w:cs="Times New Roman"/>
      <w:b/>
      <w:lang w:val="ka-GE" w:eastAsia="ru-RU"/>
    </w:rPr>
  </w:style>
  <w:style w:type="paragraph" w:styleId="Revision">
    <w:name w:val="Revision"/>
    <w:hidden/>
    <w:uiPriority w:val="99"/>
    <w:semiHidden/>
    <w:rsid w:val="004B1541"/>
    <w:rPr>
      <w:lang w:val="ka-GE" w:eastAsia="ru-RU"/>
    </w:rPr>
  </w:style>
  <w:style w:type="paragraph" w:styleId="ListParagraph">
    <w:name w:val="List Paragraph"/>
    <w:basedOn w:val="Normal"/>
    <w:uiPriority w:val="34"/>
    <w:qFormat/>
    <w:rsid w:val="009456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C5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A2C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A2C54"/>
  </w:style>
  <w:style w:type="paragraph" w:customStyle="1" w:styleId="abzacixml">
    <w:name w:val="abzaci_xml"/>
    <w:basedOn w:val="PlainText"/>
    <w:autoRedefine/>
    <w:rsid w:val="000515A1"/>
    <w:pPr>
      <w:jc w:val="both"/>
    </w:pPr>
    <w:rPr>
      <w:rFonts w:ascii="Sylfaen" w:hAnsi="Sylfaen" w:cs="Sylfaen"/>
      <w:sz w:val="22"/>
      <w:szCs w:val="22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0515A1"/>
    <w:rPr>
      <w:rFonts w:ascii="Consolas" w:hAnsi="Consolas" w:cs="Consolas"/>
      <w:sz w:val="21"/>
      <w:szCs w:val="21"/>
      <w:lang w:val="ka-GE"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0515A1"/>
    <w:rPr>
      <w:rFonts w:ascii="Consolas" w:hAnsi="Consolas" w:cs="Consolas"/>
      <w:sz w:val="21"/>
      <w:szCs w:val="21"/>
      <w:lang w:val="ka-G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EE34-0809-48AB-80EA-2CFD2A5E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რეფერალი სოციალურ მუშაკთან</vt:lpstr>
    </vt:vector>
  </TitlesOfParts>
  <Company>SAESA</Company>
  <LinksUpToDate>false</LinksUpToDate>
  <CharactersWithSpaces>16503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რეფერალი სოციალურ მუშაკთან</dc:title>
  <dc:creator>Darejan Dvalishvili</dc:creator>
  <cp:lastModifiedBy>Admin</cp:lastModifiedBy>
  <cp:revision>6</cp:revision>
  <cp:lastPrinted>2016-07-04T14:16:00Z</cp:lastPrinted>
  <dcterms:created xsi:type="dcterms:W3CDTF">2016-07-14T10:32:00Z</dcterms:created>
  <dcterms:modified xsi:type="dcterms:W3CDTF">2016-07-14T10:40:00Z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moris_ts</vt:lpwstr>
  </property>
</Properties>
</file>